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958BF" w14:textId="77777777" w:rsidR="00FA2F1B" w:rsidRDefault="002A2FD7">
      <w:pPr>
        <w:pStyle w:val="05LINHASRESPOSTA"/>
        <w:rPr>
          <w:b/>
        </w:rPr>
      </w:pPr>
      <w:r>
        <w:rPr>
          <w:b/>
        </w:rPr>
        <w:t xml:space="preserve">ESCOLA: </w:t>
      </w:r>
      <w:r>
        <w:rPr>
          <w:b/>
        </w:rPr>
        <w:tab/>
      </w:r>
    </w:p>
    <w:p w14:paraId="268E4B50" w14:textId="77777777" w:rsidR="00FA2F1B" w:rsidRDefault="002A2FD7">
      <w:pPr>
        <w:pStyle w:val="05LINHASRESPOSTA"/>
        <w:rPr>
          <w:b/>
        </w:rPr>
      </w:pPr>
      <w:r>
        <w:rPr>
          <w:b/>
        </w:rPr>
        <w:t xml:space="preserve">NOME: </w:t>
      </w:r>
      <w:r>
        <w:rPr>
          <w:b/>
        </w:rPr>
        <w:tab/>
      </w:r>
    </w:p>
    <w:p w14:paraId="3BEC112E" w14:textId="77777777" w:rsidR="00FA2F1B" w:rsidRDefault="002A2FD7">
      <w:pPr>
        <w:pStyle w:val="05LINHASRESPOSTA"/>
        <w:rPr>
          <w:b/>
        </w:rPr>
      </w:pPr>
      <w:r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6A5BF8BC" w14:textId="77777777" w:rsidR="00FA2F1B" w:rsidRDefault="002A2FD7">
      <w:pPr>
        <w:pStyle w:val="05LINHASRESPOSTA"/>
        <w:rPr>
          <w:b/>
        </w:rPr>
      </w:pPr>
      <w:r>
        <w:rPr>
          <w:b/>
        </w:rPr>
        <w:t xml:space="preserve">PROFESSOR(A): </w:t>
      </w:r>
      <w:r>
        <w:rPr>
          <w:b/>
        </w:rPr>
        <w:tab/>
      </w:r>
    </w:p>
    <w:p w14:paraId="65623B22" w14:textId="77777777" w:rsidR="00FA2F1B" w:rsidRDefault="00FA2F1B">
      <w:pPr>
        <w:pStyle w:val="02TEXTOPRINCIPAL"/>
      </w:pPr>
    </w:p>
    <w:p w14:paraId="04836457" w14:textId="370CFF11" w:rsidR="00FA2F1B" w:rsidRDefault="002A2FD7">
      <w:pPr>
        <w:pStyle w:val="01TITULO1"/>
      </w:pPr>
      <w:r>
        <w:t xml:space="preserve">Matemática </w:t>
      </w:r>
      <w:r w:rsidR="005D7158">
        <w:t>–</w:t>
      </w:r>
      <w:r>
        <w:t xml:space="preserve"> 9º ano </w:t>
      </w:r>
      <w:r w:rsidR="005D7158">
        <w:t>–</w:t>
      </w:r>
      <w:r>
        <w:t xml:space="preserve"> 1º bimestre</w:t>
      </w:r>
    </w:p>
    <w:p w14:paraId="3FAD210B" w14:textId="77777777" w:rsidR="00FA2F1B" w:rsidRDefault="00FA2F1B">
      <w:pPr>
        <w:pStyle w:val="02TEXTOPRINCIPAL"/>
      </w:pPr>
    </w:p>
    <w:p w14:paraId="6FD968C0" w14:textId="77777777" w:rsidR="00FA2F1B" w:rsidRDefault="002A2FD7">
      <w:pPr>
        <w:pStyle w:val="05ATIVIDADES"/>
      </w:pPr>
      <w:r>
        <w:rPr>
          <w:b/>
          <w:sz w:val="24"/>
          <w:szCs w:val="24"/>
        </w:rPr>
        <w:t>1.</w:t>
      </w:r>
      <w:r w:rsidRPr="001B3FC1">
        <w:rPr>
          <w:sz w:val="24"/>
          <w:szCs w:val="24"/>
        </w:rPr>
        <w:t xml:space="preserve"> </w:t>
      </w:r>
      <w:r>
        <w:t>Observe o quadrado representado a seguir.</w:t>
      </w:r>
    </w:p>
    <w:p w14:paraId="02949214" w14:textId="77777777" w:rsidR="00FA2F1B" w:rsidRDefault="00FA2F1B">
      <w:pPr>
        <w:pStyle w:val="02TEXTOPRINCIPAL"/>
      </w:pPr>
    </w:p>
    <w:p w14:paraId="18B4B45A" w14:textId="77777777" w:rsidR="00FA2F1B" w:rsidRDefault="002A2FD7">
      <w:pPr>
        <w:pStyle w:val="02TEXTOPRINCIPAL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 wp14:anchorId="3F042A4D" wp14:editId="1DD795A1">
            <wp:extent cx="2194560" cy="1332230"/>
            <wp:effectExtent l="0" t="0" r="0" b="0"/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77A52E" w14:textId="77777777" w:rsidR="00FA2F1B" w:rsidRDefault="00FA2F1B">
      <w:pPr>
        <w:pStyle w:val="02TEXTOPRINCIPAL"/>
      </w:pPr>
    </w:p>
    <w:p w14:paraId="7408C74D" w14:textId="5F9977A5" w:rsidR="00FA2F1B" w:rsidRDefault="002A2FD7">
      <w:pPr>
        <w:pStyle w:val="02TEXTOPRINCIPAL"/>
      </w:pPr>
      <w:r>
        <w:t>De acordo com essa representação, é possível afirmar que a</w:t>
      </w:r>
      <w:r w:rsidR="00F76BE5">
        <w:t xml:space="preserve"> medida </w:t>
      </w:r>
      <w:r w:rsidR="00F76BE5" w:rsidRPr="00F76BE5">
        <w:rPr>
          <w:i/>
        </w:rPr>
        <w:t>d</w:t>
      </w:r>
      <w:r w:rsidR="00F76BE5">
        <w:t xml:space="preserve"> da </w:t>
      </w:r>
      <w:r>
        <w:t xml:space="preserve">diagonal </w:t>
      </w:r>
      <w:r w:rsidR="00F76BE5">
        <w:t>vale</w:t>
      </w:r>
      <w:r>
        <w:t>:</w:t>
      </w:r>
    </w:p>
    <w:p w14:paraId="0FD2BCE7" w14:textId="77777777" w:rsidR="00FA2F1B" w:rsidRDefault="002A2FD7">
      <w:pPr>
        <w:pStyle w:val="02TEXTOPRINCIPAL"/>
      </w:pPr>
      <w:proofErr w:type="gramStart"/>
      <w:r>
        <w:t xml:space="preserve">(  </w:t>
      </w:r>
      <w:proofErr w:type="gramEnd"/>
      <w:r>
        <w:t xml:space="preserve">  ) a)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rPr>
          <w:rFonts w:eastAsiaTheme="minorEastAsia"/>
        </w:rPr>
        <w:t xml:space="preserve"> cm</w:t>
      </w:r>
    </w:p>
    <w:p w14:paraId="22A59B00" w14:textId="4E989714" w:rsidR="00FA2F1B" w:rsidRDefault="002A2FD7">
      <w:pPr>
        <w:pStyle w:val="02TEXTOPRINCIPAL"/>
      </w:pPr>
      <w:proofErr w:type="gramStart"/>
      <w:r>
        <w:t xml:space="preserve">(  </w:t>
      </w:r>
      <w:proofErr w:type="gramEnd"/>
      <w:r>
        <w:t xml:space="preserve">  ) b) </w:t>
      </w:r>
      <m:oMath>
        <m:r>
          <w:rPr>
            <w:rFonts w:ascii="Cambria Math" w:eastAsiaTheme="minorEastAsia" w:hAnsi="Cambria Math"/>
          </w:rPr>
          <m:t>3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rPr>
          <w:rFonts w:eastAsiaTheme="minorEastAsia"/>
        </w:rPr>
        <w:t xml:space="preserve"> cm</w:t>
      </w:r>
    </w:p>
    <w:p w14:paraId="46380180" w14:textId="77777777" w:rsidR="00FA2F1B" w:rsidRDefault="002A2FD7">
      <w:pPr>
        <w:pStyle w:val="02TEXTOPRINCIPAL"/>
      </w:pPr>
      <w:proofErr w:type="gramStart"/>
      <w:r>
        <w:t xml:space="preserve">(  </w:t>
      </w:r>
      <w:proofErr w:type="gramEnd"/>
      <w:r>
        <w:t xml:space="preserve">  ) c)</w:t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eastAsiaTheme="minorEastAsia"/>
        </w:rPr>
        <w:t xml:space="preserve"> cm</w:t>
      </w:r>
    </w:p>
    <w:p w14:paraId="6D9E75AC" w14:textId="77777777" w:rsidR="00FA2F1B" w:rsidRDefault="002A2FD7">
      <w:pPr>
        <w:pStyle w:val="02TEXTOPRINCIPAL"/>
      </w:pPr>
      <w:proofErr w:type="gramStart"/>
      <w:r>
        <w:t xml:space="preserve">(  </w:t>
      </w:r>
      <w:proofErr w:type="gramEnd"/>
      <w:r>
        <w:t xml:space="preserve">  ) d) </w:t>
      </w:r>
      <m:oMath>
        <m:r>
          <w:rPr>
            <w:rFonts w:ascii="Cambria Math" w:hAnsi="Cambria Math"/>
          </w:rPr>
          <m:t>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rPr>
          <w:rFonts w:eastAsiaTheme="minorEastAsia"/>
        </w:rPr>
        <w:t xml:space="preserve"> cm</w:t>
      </w:r>
    </w:p>
    <w:p w14:paraId="73153015" w14:textId="77777777" w:rsidR="00FA2F1B" w:rsidRPr="00CC2C86" w:rsidRDefault="00FA2F1B" w:rsidP="00CC2C86">
      <w:pPr>
        <w:pStyle w:val="02TEXTOPRINCIPAL"/>
      </w:pPr>
    </w:p>
    <w:p w14:paraId="0EE2855A" w14:textId="77777777" w:rsidR="00FA2F1B" w:rsidRDefault="002A2FD7">
      <w:pPr>
        <w:pStyle w:val="05ATIVIDADES"/>
      </w:pPr>
      <w:r>
        <w:rPr>
          <w:b/>
          <w:sz w:val="24"/>
          <w:szCs w:val="24"/>
        </w:rPr>
        <w:t>2.</w:t>
      </w:r>
      <w:r>
        <w:t xml:space="preserve"> Observe as fichas numéricas indicadas abaixo.</w:t>
      </w:r>
    </w:p>
    <w:p w14:paraId="23227A94" w14:textId="77777777" w:rsidR="00FA2F1B" w:rsidRDefault="00FA2F1B">
      <w:pPr>
        <w:pStyle w:val="02TEXTOPRINCIPAL"/>
      </w:pPr>
    </w:p>
    <w:p w14:paraId="7CC55209" w14:textId="77777777" w:rsidR="00FA2F1B" w:rsidRDefault="002A2FD7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72940A2A" wp14:editId="3456F4CE">
            <wp:extent cx="3502025" cy="478155"/>
            <wp:effectExtent l="0" t="0" r="0" b="0"/>
            <wp:docPr id="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E90E0B" w14:textId="77777777" w:rsidR="00FA2F1B" w:rsidRDefault="00FA2F1B">
      <w:pPr>
        <w:pStyle w:val="02TEXTOPRINCIPAL"/>
      </w:pPr>
    </w:p>
    <w:p w14:paraId="5FCC8FB0" w14:textId="1D8FD082" w:rsidR="00FA2F1B" w:rsidRDefault="002A2FD7">
      <w:pPr>
        <w:pStyle w:val="02TEXTOPRINCIPAL"/>
      </w:pPr>
      <w:r>
        <w:t xml:space="preserve">a) Preencha o quadro a seguir classificando cada número </w:t>
      </w:r>
      <w:r w:rsidR="00E5464C">
        <w:t>como</w:t>
      </w:r>
      <w:r>
        <w:t xml:space="preserve"> racional ou irracional.</w:t>
      </w:r>
    </w:p>
    <w:p w14:paraId="45B14F05" w14:textId="77777777" w:rsidR="00FA2F1B" w:rsidRDefault="00FA2F1B">
      <w:pPr>
        <w:pStyle w:val="02TEXTOPRINCIPAL"/>
      </w:pPr>
    </w:p>
    <w:tbl>
      <w:tblPr>
        <w:tblStyle w:val="Tabelacomgrade"/>
        <w:tblW w:w="5387" w:type="dxa"/>
        <w:jc w:val="center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769"/>
        <w:gridCol w:w="2618"/>
      </w:tblGrid>
      <w:tr w:rsidR="00FA2F1B" w14:paraId="3CDEC027" w14:textId="77777777">
        <w:trPr>
          <w:trHeight w:val="454"/>
          <w:jc w:val="center"/>
        </w:trPr>
        <w:tc>
          <w:tcPr>
            <w:tcW w:w="2768" w:type="dxa"/>
            <w:shd w:val="clear" w:color="auto" w:fill="D9D9D9" w:themeFill="background1" w:themeFillShade="D9"/>
            <w:tcMar>
              <w:left w:w="103" w:type="dxa"/>
            </w:tcMar>
            <w:vAlign w:val="center"/>
          </w:tcPr>
          <w:p w14:paraId="3E3144DD" w14:textId="77777777" w:rsidR="00FA2F1B" w:rsidRDefault="002A2FD7">
            <w:pPr>
              <w:pStyle w:val="03TITULOTABELAS2"/>
            </w:pPr>
            <w:r>
              <w:t>Racionais</w:t>
            </w:r>
          </w:p>
        </w:tc>
        <w:tc>
          <w:tcPr>
            <w:tcW w:w="2618" w:type="dxa"/>
            <w:shd w:val="clear" w:color="auto" w:fill="D9D9D9" w:themeFill="background1" w:themeFillShade="D9"/>
            <w:tcMar>
              <w:left w:w="103" w:type="dxa"/>
            </w:tcMar>
            <w:vAlign w:val="center"/>
          </w:tcPr>
          <w:p w14:paraId="032BA828" w14:textId="77777777" w:rsidR="00FA2F1B" w:rsidRDefault="002A2FD7">
            <w:pPr>
              <w:pStyle w:val="03TITULOTABELAS2"/>
            </w:pPr>
            <w:r>
              <w:t>Irracionais</w:t>
            </w:r>
          </w:p>
        </w:tc>
      </w:tr>
      <w:tr w:rsidR="00FA2F1B" w14:paraId="01629691" w14:textId="77777777">
        <w:trPr>
          <w:trHeight w:val="680"/>
          <w:jc w:val="center"/>
        </w:trPr>
        <w:tc>
          <w:tcPr>
            <w:tcW w:w="2768" w:type="dxa"/>
            <w:shd w:val="clear" w:color="auto" w:fill="auto"/>
            <w:tcMar>
              <w:left w:w="103" w:type="dxa"/>
            </w:tcMar>
            <w:vAlign w:val="center"/>
          </w:tcPr>
          <w:p w14:paraId="487E65CC" w14:textId="77777777" w:rsidR="00FA2F1B" w:rsidRDefault="00FA2F1B">
            <w:pPr>
              <w:pStyle w:val="04TEXTOTABELAS"/>
              <w:jc w:val="center"/>
            </w:pPr>
          </w:p>
        </w:tc>
        <w:tc>
          <w:tcPr>
            <w:tcW w:w="2618" w:type="dxa"/>
            <w:shd w:val="clear" w:color="auto" w:fill="auto"/>
            <w:tcMar>
              <w:left w:w="103" w:type="dxa"/>
            </w:tcMar>
            <w:vAlign w:val="center"/>
          </w:tcPr>
          <w:p w14:paraId="3414147C" w14:textId="77777777" w:rsidR="00FA2F1B" w:rsidRDefault="00FA2F1B">
            <w:pPr>
              <w:pStyle w:val="04TEXTOTABELAS"/>
              <w:jc w:val="center"/>
            </w:pPr>
          </w:p>
        </w:tc>
      </w:tr>
      <w:tr w:rsidR="00FA2F1B" w14:paraId="2F46B0DA" w14:textId="77777777">
        <w:trPr>
          <w:trHeight w:val="680"/>
          <w:jc w:val="center"/>
        </w:trPr>
        <w:tc>
          <w:tcPr>
            <w:tcW w:w="2768" w:type="dxa"/>
            <w:shd w:val="clear" w:color="auto" w:fill="auto"/>
            <w:tcMar>
              <w:left w:w="103" w:type="dxa"/>
            </w:tcMar>
            <w:vAlign w:val="center"/>
          </w:tcPr>
          <w:p w14:paraId="3E36F106" w14:textId="77777777" w:rsidR="00FA2F1B" w:rsidRDefault="00FA2F1B">
            <w:pPr>
              <w:pStyle w:val="04TEXTOTABELAS"/>
              <w:jc w:val="center"/>
            </w:pPr>
          </w:p>
        </w:tc>
        <w:tc>
          <w:tcPr>
            <w:tcW w:w="2618" w:type="dxa"/>
            <w:shd w:val="clear" w:color="auto" w:fill="auto"/>
            <w:tcMar>
              <w:left w:w="103" w:type="dxa"/>
            </w:tcMar>
            <w:vAlign w:val="center"/>
          </w:tcPr>
          <w:p w14:paraId="5CC93D6F" w14:textId="77777777" w:rsidR="00FA2F1B" w:rsidRDefault="00FA2F1B">
            <w:pPr>
              <w:pStyle w:val="04TEXTOTABELAS"/>
              <w:jc w:val="center"/>
            </w:pPr>
          </w:p>
        </w:tc>
      </w:tr>
      <w:tr w:rsidR="00FA2F1B" w14:paraId="0FB6250E" w14:textId="77777777">
        <w:trPr>
          <w:trHeight w:val="680"/>
          <w:jc w:val="center"/>
        </w:trPr>
        <w:tc>
          <w:tcPr>
            <w:tcW w:w="2768" w:type="dxa"/>
            <w:shd w:val="clear" w:color="auto" w:fill="auto"/>
            <w:tcMar>
              <w:left w:w="103" w:type="dxa"/>
            </w:tcMar>
            <w:vAlign w:val="center"/>
          </w:tcPr>
          <w:p w14:paraId="45FB79C1" w14:textId="77777777" w:rsidR="00FA2F1B" w:rsidRDefault="00FA2F1B">
            <w:pPr>
              <w:pStyle w:val="04TEXTOTABELAS"/>
              <w:jc w:val="center"/>
            </w:pPr>
          </w:p>
        </w:tc>
        <w:tc>
          <w:tcPr>
            <w:tcW w:w="2618" w:type="dxa"/>
            <w:shd w:val="clear" w:color="auto" w:fill="auto"/>
            <w:tcMar>
              <w:left w:w="103" w:type="dxa"/>
            </w:tcMar>
            <w:vAlign w:val="center"/>
          </w:tcPr>
          <w:p w14:paraId="5B7AC3CB" w14:textId="77777777" w:rsidR="00FA2F1B" w:rsidRDefault="00FA2F1B">
            <w:pPr>
              <w:pStyle w:val="04TEXTOTABELAS"/>
              <w:jc w:val="center"/>
            </w:pPr>
          </w:p>
        </w:tc>
      </w:tr>
    </w:tbl>
    <w:p w14:paraId="59B8498D" w14:textId="77777777" w:rsidR="00FA2F1B" w:rsidRDefault="002A2FD7">
      <w:pPr>
        <w:rPr>
          <w:rFonts w:ascii="Arial" w:eastAsiaTheme="minorEastAsia" w:hAnsi="Arial" w:cs="Arial"/>
          <w:color w:val="000000" w:themeColor="text1"/>
          <w:sz w:val="22"/>
          <w:szCs w:val="22"/>
          <w:lang w:eastAsia="en-US" w:bidi="ar-SA"/>
        </w:rPr>
      </w:pPr>
      <w:r>
        <w:br w:type="page"/>
      </w:r>
    </w:p>
    <w:p w14:paraId="0DEA7A4C" w14:textId="77777777" w:rsidR="00FA2F1B" w:rsidRDefault="00FA2F1B">
      <w:pPr>
        <w:pStyle w:val="02TEXTOPRINCIPAL"/>
      </w:pPr>
    </w:p>
    <w:p w14:paraId="77626170" w14:textId="10B39C9C" w:rsidR="00FA2F1B" w:rsidRDefault="002A2FD7">
      <w:pPr>
        <w:pStyle w:val="02TEXTOPRINCIPAL"/>
      </w:pPr>
      <w:r>
        <w:t xml:space="preserve">b) Arredonde os números irracionais que você indicou no quadro até a segunda casa decimal. Em seguida, represente a localização aproximada </w:t>
      </w:r>
      <w:r w:rsidR="0099302B">
        <w:t>dos pontos correspondentes a esses</w:t>
      </w:r>
      <w:r>
        <w:t xml:space="preserve"> números em uma reta numérica.</w:t>
      </w:r>
    </w:p>
    <w:p w14:paraId="14410FDC" w14:textId="77777777" w:rsidR="00FA2F1B" w:rsidRDefault="00FA2F1B">
      <w:pPr>
        <w:pStyle w:val="02TEXTOPRINCIPAL"/>
      </w:pPr>
    </w:p>
    <w:p w14:paraId="1F0A1C4D" w14:textId="77777777" w:rsidR="00FA2F1B" w:rsidRDefault="00FA2F1B">
      <w:pPr>
        <w:pStyle w:val="02TEXTOPRINCIPAL"/>
      </w:pPr>
    </w:p>
    <w:p w14:paraId="61EC8459" w14:textId="77777777" w:rsidR="00FA2F1B" w:rsidRDefault="00FA2F1B">
      <w:pPr>
        <w:pStyle w:val="02TEXTOPRINCIPAL"/>
      </w:pPr>
    </w:p>
    <w:p w14:paraId="499E2405" w14:textId="77777777" w:rsidR="00FA2F1B" w:rsidRDefault="00FA2F1B">
      <w:pPr>
        <w:pStyle w:val="02TEXTOPRINCIPAL"/>
      </w:pPr>
    </w:p>
    <w:p w14:paraId="52D8BDEA" w14:textId="77777777" w:rsidR="00FA2F1B" w:rsidRDefault="00FA2F1B">
      <w:pPr>
        <w:pStyle w:val="02TEXTOPRINCIPAL"/>
      </w:pPr>
    </w:p>
    <w:p w14:paraId="5FFA9BA3" w14:textId="558BCFE2" w:rsidR="00FA2F1B" w:rsidRDefault="00FA2F1B">
      <w:pPr>
        <w:pStyle w:val="02TEXTOPRINCIPAL"/>
      </w:pPr>
    </w:p>
    <w:p w14:paraId="6FB2E851" w14:textId="77777777" w:rsidR="0099302B" w:rsidRDefault="0099302B">
      <w:pPr>
        <w:pStyle w:val="02TEXTOPRINCIPAL"/>
      </w:pPr>
    </w:p>
    <w:p w14:paraId="69E19D32" w14:textId="40402712" w:rsidR="009B125A" w:rsidRDefault="009B125A" w:rsidP="009B125A">
      <w:pPr>
        <w:pStyle w:val="05ATIVIDADES"/>
        <w:rPr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3.</w:t>
      </w:r>
      <w:r>
        <w:rPr>
          <w:color w:val="000000" w:themeColor="text1"/>
        </w:rPr>
        <w:t xml:space="preserve"> </w:t>
      </w:r>
      <w:r>
        <w:t>Considere</w:t>
      </w:r>
      <w:r w:rsidR="007D591C">
        <w:t xml:space="preserve"> </w:t>
      </w:r>
      <w:r w:rsidR="007D591C">
        <w:rPr>
          <w:rFonts w:ascii="Cambria Math" w:hAnsi="Cambria Math"/>
        </w:rPr>
        <w:sym w:font="Symbol" w:char="F061"/>
      </w:r>
      <w:r w:rsidR="007D591C">
        <w:t xml:space="preserve"> = </w:t>
      </w:r>
      <w:r w:rsidR="007D591C" w:rsidRPr="007D591C">
        <w:t>0,0000001</w:t>
      </w:r>
      <w:r w:rsidR="007D591C">
        <w:t>;</w:t>
      </w:r>
      <w:r w:rsidR="006A0076">
        <w:t xml:space="preserve"> </w:t>
      </w:r>
      <w:r w:rsidR="006A0076" w:rsidRPr="006A0076">
        <w:rPr>
          <w:i/>
        </w:rPr>
        <w:t>b</w:t>
      </w:r>
      <w:r w:rsidR="006A0076">
        <w:t xml:space="preserve"> =</w:t>
      </w:r>
      <w:r w:rsidR="005B5DAF"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="005B5DAF">
        <w:t xml:space="preserve">; </w:t>
      </w:r>
      <w:r w:rsidR="005B5DAF">
        <w:rPr>
          <w:i/>
        </w:rPr>
        <w:t>c</w:t>
      </w:r>
      <w:r w:rsidR="005B5DAF">
        <w:t xml:space="preserve"> =</w:t>
      </w:r>
      <w:r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7</m:t>
            </m:r>
          </m:sup>
        </m:sSup>
      </m:oMath>
      <w:r>
        <w:t xml:space="preserve"> e calcule a expressão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 ∙ 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</m:t>
            </m:r>
          </m:den>
        </m:f>
      </m:oMath>
      <w:r>
        <w:t>. O resultado é:</w:t>
      </w:r>
    </w:p>
    <w:p w14:paraId="093BDBE3" w14:textId="77777777" w:rsidR="00FA2F1B" w:rsidRDefault="002A2FD7">
      <w:pPr>
        <w:pStyle w:val="02TEXTOPRINCIPAL"/>
      </w:pPr>
      <w:proofErr w:type="gramStart"/>
      <w:r>
        <w:t xml:space="preserve">(  </w:t>
      </w:r>
      <w:proofErr w:type="gramEnd"/>
      <w:r>
        <w:t xml:space="preserve">  ) a) </w:t>
      </w:r>
      <m:oMath>
        <m:r>
          <w:rPr>
            <w:rFonts w:ascii="Cambria Math" w:hAnsi="Cambria Math"/>
          </w:rPr>
          <m:t>10</m:t>
        </m:r>
      </m:oMath>
    </w:p>
    <w:p w14:paraId="586F3BED" w14:textId="77777777" w:rsidR="00FA2F1B" w:rsidRDefault="002A2FD7">
      <w:pPr>
        <w:pStyle w:val="02TEXTOPRINCIPAL"/>
      </w:pPr>
      <w:proofErr w:type="gramStart"/>
      <w:r>
        <w:t xml:space="preserve">(  </w:t>
      </w:r>
      <w:proofErr w:type="gramEnd"/>
      <w:r>
        <w:t xml:space="preserve">  ) b)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</w:p>
    <w:p w14:paraId="3E5AD03C" w14:textId="77777777" w:rsidR="00FA2F1B" w:rsidRDefault="002A2FD7">
      <w:pPr>
        <w:pStyle w:val="02TEXTOPRINCIPAL"/>
      </w:pPr>
      <w:proofErr w:type="gramStart"/>
      <w:r>
        <w:t xml:space="preserve">(  </w:t>
      </w:r>
      <w:proofErr w:type="gramEnd"/>
      <w:r>
        <w:t xml:space="preserve">  ) c)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-5</m:t>
            </m:r>
          </m:sup>
        </m:sSup>
      </m:oMath>
    </w:p>
    <w:p w14:paraId="3CF35F2B" w14:textId="77777777" w:rsidR="00FA2F1B" w:rsidRDefault="002A2FD7">
      <w:pPr>
        <w:pStyle w:val="02TEXTOPRINCIPAL"/>
      </w:pPr>
      <w:proofErr w:type="gramStart"/>
      <w:r>
        <w:t xml:space="preserve">(  </w:t>
      </w:r>
      <w:proofErr w:type="gramEnd"/>
      <w:r>
        <w:t xml:space="preserve">  ) d)</w:t>
      </w:r>
      <w:r w:rsidRPr="00E11F78">
        <w:rPr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</w:p>
    <w:p w14:paraId="5F96D880" w14:textId="77777777" w:rsidR="00FA2F1B" w:rsidRDefault="00FA2F1B">
      <w:pPr>
        <w:pStyle w:val="02TEXTOPRINCIPAL"/>
      </w:pPr>
    </w:p>
    <w:p w14:paraId="38FC8536" w14:textId="0FD8ECC2" w:rsidR="00FA2F1B" w:rsidRDefault="002A2FD7">
      <w:pPr>
        <w:pStyle w:val="05ATIVIDADES"/>
      </w:pPr>
      <w:r>
        <w:rPr>
          <w:rFonts w:eastAsiaTheme="minorEastAsia"/>
          <w:b/>
          <w:color w:val="000000" w:themeColor="text1"/>
          <w:sz w:val="24"/>
          <w:szCs w:val="24"/>
        </w:rPr>
        <w:t>4.</w:t>
      </w:r>
      <w:r>
        <w:rPr>
          <w:rFonts w:eastAsiaTheme="minorEastAsia"/>
          <w:color w:val="000000" w:themeColor="text1"/>
        </w:rPr>
        <w:t xml:space="preserve"> </w:t>
      </w:r>
      <w:r>
        <w:t>A tabela abaixo mostra, em notação científica, a massa aproximada, em quilograma, de alguns planetas do Sistema Solar.</w:t>
      </w:r>
    </w:p>
    <w:p w14:paraId="4A8F32DF" w14:textId="77777777" w:rsidR="00FA2F1B" w:rsidRDefault="00FA2F1B">
      <w:pPr>
        <w:pStyle w:val="02TEXTOPRINCIPAL"/>
      </w:pPr>
    </w:p>
    <w:tbl>
      <w:tblPr>
        <w:tblStyle w:val="Tabelacomgrade"/>
        <w:tblW w:w="7081" w:type="dxa"/>
        <w:jc w:val="center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540"/>
        <w:gridCol w:w="3541"/>
      </w:tblGrid>
      <w:tr w:rsidR="00FA2F1B" w14:paraId="6975127A" w14:textId="77777777">
        <w:trPr>
          <w:trHeight w:val="454"/>
          <w:jc w:val="center"/>
        </w:trPr>
        <w:tc>
          <w:tcPr>
            <w:tcW w:w="7080" w:type="dxa"/>
            <w:gridSpan w:val="2"/>
            <w:shd w:val="clear" w:color="auto" w:fill="D9D9D9" w:themeFill="background1" w:themeFillShade="D9"/>
            <w:tcMar>
              <w:left w:w="103" w:type="dxa"/>
            </w:tcMar>
            <w:vAlign w:val="center"/>
          </w:tcPr>
          <w:p w14:paraId="729F6F13" w14:textId="77777777" w:rsidR="00FA2F1B" w:rsidRDefault="002A2FD7">
            <w:pPr>
              <w:pStyle w:val="03TITULOTABELAS2"/>
            </w:pPr>
            <w:r>
              <w:t>Massa aproximada de alguns planetas do Sistema Solar (kg)</w:t>
            </w:r>
          </w:p>
        </w:tc>
      </w:tr>
      <w:tr w:rsidR="00FA2F1B" w14:paraId="148074AD" w14:textId="77777777">
        <w:trPr>
          <w:trHeight w:val="454"/>
          <w:jc w:val="center"/>
        </w:trPr>
        <w:tc>
          <w:tcPr>
            <w:tcW w:w="3540" w:type="dxa"/>
            <w:shd w:val="clear" w:color="auto" w:fill="auto"/>
            <w:tcMar>
              <w:left w:w="103" w:type="dxa"/>
            </w:tcMar>
            <w:vAlign w:val="center"/>
          </w:tcPr>
          <w:p w14:paraId="4B52C5C9" w14:textId="77777777" w:rsidR="00FA2F1B" w:rsidRDefault="002A2FD7">
            <w:pPr>
              <w:pStyle w:val="04TEXTOTABELAS"/>
              <w:jc w:val="center"/>
            </w:pPr>
            <w:r>
              <w:t>Júpiter</w:t>
            </w:r>
          </w:p>
        </w:tc>
        <w:tc>
          <w:tcPr>
            <w:tcW w:w="3540" w:type="dxa"/>
            <w:shd w:val="clear" w:color="auto" w:fill="auto"/>
            <w:tcMar>
              <w:left w:w="103" w:type="dxa"/>
            </w:tcMar>
            <w:vAlign w:val="center"/>
          </w:tcPr>
          <w:p w14:paraId="417A8656" w14:textId="77777777" w:rsidR="00FA2F1B" w:rsidRDefault="002A2FD7">
            <w:pPr>
              <w:pStyle w:val="04TEXTOTABELAS"/>
              <w:jc w:val="center"/>
            </w:pPr>
            <w:r>
              <w:t>1,90 × 10</w:t>
            </w:r>
            <w:r>
              <w:rPr>
                <w:vertAlign w:val="superscript"/>
              </w:rPr>
              <w:t>27</w:t>
            </w:r>
          </w:p>
        </w:tc>
      </w:tr>
      <w:tr w:rsidR="00FA2F1B" w14:paraId="74CED4F6" w14:textId="77777777">
        <w:trPr>
          <w:trHeight w:val="454"/>
          <w:jc w:val="center"/>
        </w:trPr>
        <w:tc>
          <w:tcPr>
            <w:tcW w:w="3540" w:type="dxa"/>
            <w:shd w:val="clear" w:color="auto" w:fill="auto"/>
            <w:tcMar>
              <w:left w:w="103" w:type="dxa"/>
            </w:tcMar>
            <w:vAlign w:val="center"/>
          </w:tcPr>
          <w:p w14:paraId="1F08C5C0" w14:textId="77777777" w:rsidR="00FA2F1B" w:rsidRDefault="002A2FD7">
            <w:pPr>
              <w:pStyle w:val="04TEXTOTABELAS"/>
              <w:jc w:val="center"/>
            </w:pPr>
            <w:r>
              <w:t>Mercúrio</w:t>
            </w:r>
          </w:p>
        </w:tc>
        <w:tc>
          <w:tcPr>
            <w:tcW w:w="3540" w:type="dxa"/>
            <w:shd w:val="clear" w:color="auto" w:fill="auto"/>
            <w:tcMar>
              <w:left w:w="103" w:type="dxa"/>
            </w:tcMar>
            <w:vAlign w:val="center"/>
          </w:tcPr>
          <w:p w14:paraId="2E97135E" w14:textId="77777777" w:rsidR="00FA2F1B" w:rsidRDefault="002A2FD7">
            <w:pPr>
              <w:pStyle w:val="04TEXTOTABELAS"/>
              <w:jc w:val="center"/>
            </w:pPr>
            <w:r>
              <w:t>3,30 × 10</w:t>
            </w:r>
            <w:r>
              <w:rPr>
                <w:vertAlign w:val="superscript"/>
              </w:rPr>
              <w:t>23</w:t>
            </w:r>
          </w:p>
        </w:tc>
      </w:tr>
      <w:tr w:rsidR="00FA2F1B" w14:paraId="6BAA80EF" w14:textId="77777777">
        <w:trPr>
          <w:trHeight w:val="454"/>
          <w:jc w:val="center"/>
        </w:trPr>
        <w:tc>
          <w:tcPr>
            <w:tcW w:w="3540" w:type="dxa"/>
            <w:shd w:val="clear" w:color="auto" w:fill="auto"/>
            <w:tcMar>
              <w:left w:w="103" w:type="dxa"/>
            </w:tcMar>
            <w:vAlign w:val="center"/>
          </w:tcPr>
          <w:p w14:paraId="3DCCDD13" w14:textId="77777777" w:rsidR="00FA2F1B" w:rsidRDefault="002A2FD7">
            <w:pPr>
              <w:pStyle w:val="04TEXTOTABELAS"/>
              <w:jc w:val="center"/>
            </w:pPr>
            <w:r>
              <w:t>Marte</w:t>
            </w:r>
          </w:p>
        </w:tc>
        <w:tc>
          <w:tcPr>
            <w:tcW w:w="3540" w:type="dxa"/>
            <w:shd w:val="clear" w:color="auto" w:fill="auto"/>
            <w:tcMar>
              <w:left w:w="103" w:type="dxa"/>
            </w:tcMar>
            <w:vAlign w:val="center"/>
          </w:tcPr>
          <w:p w14:paraId="7749F78B" w14:textId="77777777" w:rsidR="00FA2F1B" w:rsidRDefault="002A2FD7">
            <w:pPr>
              <w:pStyle w:val="04TEXTOTABELAS"/>
              <w:jc w:val="center"/>
            </w:pPr>
            <w:r>
              <w:t>6,42 × 10</w:t>
            </w:r>
            <w:r>
              <w:rPr>
                <w:vertAlign w:val="superscript"/>
              </w:rPr>
              <w:t>23</w:t>
            </w:r>
          </w:p>
        </w:tc>
      </w:tr>
      <w:tr w:rsidR="00FA2F1B" w14:paraId="5824DDCD" w14:textId="77777777">
        <w:trPr>
          <w:trHeight w:val="454"/>
          <w:jc w:val="center"/>
        </w:trPr>
        <w:tc>
          <w:tcPr>
            <w:tcW w:w="3540" w:type="dxa"/>
            <w:shd w:val="clear" w:color="auto" w:fill="auto"/>
            <w:tcMar>
              <w:left w:w="103" w:type="dxa"/>
            </w:tcMar>
            <w:vAlign w:val="center"/>
          </w:tcPr>
          <w:p w14:paraId="07215154" w14:textId="77777777" w:rsidR="00FA2F1B" w:rsidRDefault="002A2FD7">
            <w:pPr>
              <w:pStyle w:val="04TEXTOTABELAS"/>
              <w:jc w:val="center"/>
            </w:pPr>
            <w:r>
              <w:t>Saturno</w:t>
            </w:r>
          </w:p>
        </w:tc>
        <w:tc>
          <w:tcPr>
            <w:tcW w:w="3540" w:type="dxa"/>
            <w:shd w:val="clear" w:color="auto" w:fill="auto"/>
            <w:tcMar>
              <w:left w:w="103" w:type="dxa"/>
            </w:tcMar>
            <w:vAlign w:val="center"/>
          </w:tcPr>
          <w:p w14:paraId="2439CAC6" w14:textId="77777777" w:rsidR="00FA2F1B" w:rsidRDefault="002A2FD7">
            <w:pPr>
              <w:pStyle w:val="04TEXTOTABELAS"/>
              <w:jc w:val="center"/>
            </w:pPr>
            <w:r>
              <w:t>5,69 × 10</w:t>
            </w:r>
            <w:r>
              <w:rPr>
                <w:vertAlign w:val="superscript"/>
              </w:rPr>
              <w:t>27</w:t>
            </w:r>
          </w:p>
        </w:tc>
      </w:tr>
      <w:tr w:rsidR="00FA2F1B" w14:paraId="70B0FF7A" w14:textId="77777777">
        <w:trPr>
          <w:trHeight w:val="454"/>
          <w:jc w:val="center"/>
        </w:trPr>
        <w:tc>
          <w:tcPr>
            <w:tcW w:w="3540" w:type="dxa"/>
            <w:shd w:val="clear" w:color="auto" w:fill="auto"/>
            <w:tcMar>
              <w:left w:w="103" w:type="dxa"/>
            </w:tcMar>
            <w:vAlign w:val="center"/>
          </w:tcPr>
          <w:p w14:paraId="195DF371" w14:textId="77777777" w:rsidR="00FA2F1B" w:rsidRDefault="002A2FD7">
            <w:pPr>
              <w:pStyle w:val="04TEXTOTABELAS"/>
              <w:jc w:val="center"/>
            </w:pPr>
            <w:r>
              <w:t>Terra</w:t>
            </w:r>
          </w:p>
        </w:tc>
        <w:tc>
          <w:tcPr>
            <w:tcW w:w="3540" w:type="dxa"/>
            <w:shd w:val="clear" w:color="auto" w:fill="auto"/>
            <w:tcMar>
              <w:left w:w="103" w:type="dxa"/>
            </w:tcMar>
            <w:vAlign w:val="center"/>
          </w:tcPr>
          <w:p w14:paraId="4450F417" w14:textId="77777777" w:rsidR="00FA2F1B" w:rsidRDefault="002A2FD7">
            <w:pPr>
              <w:pStyle w:val="04TEXTOTABELAS"/>
              <w:jc w:val="center"/>
            </w:pPr>
            <w:r>
              <w:t>5,97 × 10</w:t>
            </w:r>
            <w:r>
              <w:rPr>
                <w:vertAlign w:val="superscript"/>
              </w:rPr>
              <w:t>24</w:t>
            </w:r>
          </w:p>
        </w:tc>
      </w:tr>
      <w:tr w:rsidR="00FA2F1B" w14:paraId="3754A5AF" w14:textId="77777777">
        <w:trPr>
          <w:trHeight w:val="454"/>
          <w:jc w:val="center"/>
        </w:trPr>
        <w:tc>
          <w:tcPr>
            <w:tcW w:w="3540" w:type="dxa"/>
            <w:shd w:val="clear" w:color="auto" w:fill="auto"/>
            <w:tcMar>
              <w:left w:w="103" w:type="dxa"/>
            </w:tcMar>
            <w:vAlign w:val="center"/>
          </w:tcPr>
          <w:p w14:paraId="5145E574" w14:textId="77777777" w:rsidR="00FA2F1B" w:rsidRDefault="002A2FD7">
            <w:pPr>
              <w:pStyle w:val="04TEXTOTABELAS"/>
              <w:jc w:val="center"/>
            </w:pPr>
            <w:r>
              <w:t>Vênus</w:t>
            </w:r>
          </w:p>
        </w:tc>
        <w:tc>
          <w:tcPr>
            <w:tcW w:w="3540" w:type="dxa"/>
            <w:shd w:val="clear" w:color="auto" w:fill="auto"/>
            <w:tcMar>
              <w:left w:w="103" w:type="dxa"/>
            </w:tcMar>
            <w:vAlign w:val="center"/>
          </w:tcPr>
          <w:p w14:paraId="01806FFB" w14:textId="77777777" w:rsidR="00FA2F1B" w:rsidRDefault="002A2FD7">
            <w:pPr>
              <w:pStyle w:val="04TEXTOTABELAS"/>
              <w:jc w:val="center"/>
            </w:pPr>
            <w:r>
              <w:t>4,87 × 10</w:t>
            </w:r>
            <w:r>
              <w:rPr>
                <w:vertAlign w:val="superscript"/>
              </w:rPr>
              <w:t>24</w:t>
            </w:r>
          </w:p>
        </w:tc>
      </w:tr>
    </w:tbl>
    <w:p w14:paraId="4564F893" w14:textId="2B636C4F" w:rsidR="00FA2F1B" w:rsidRDefault="002A2FD7">
      <w:pPr>
        <w:pStyle w:val="06CREDITO"/>
        <w:jc w:val="center"/>
      </w:pPr>
      <w:r>
        <w:t>Dados obtidos em: &lt;</w:t>
      </w:r>
      <w:hyperlink r:id="rId8">
        <w:r>
          <w:rPr>
            <w:rStyle w:val="InternetLink"/>
          </w:rPr>
          <w:t>http://astro.if.ufrgs.br/ssolar.htm</w:t>
        </w:r>
      </w:hyperlink>
      <w:r>
        <w:t xml:space="preserve">&gt;. Acesso em: </w:t>
      </w:r>
      <w:r w:rsidR="00547A08">
        <w:t>31</w:t>
      </w:r>
      <w:r w:rsidR="00F5282A">
        <w:t xml:space="preserve"> </w:t>
      </w:r>
      <w:r w:rsidR="00547A08">
        <w:t>out</w:t>
      </w:r>
      <w:r>
        <w:t>. 2018.</w:t>
      </w:r>
    </w:p>
    <w:p w14:paraId="4DA10814" w14:textId="77777777" w:rsidR="00FA2F1B" w:rsidRDefault="00FA2F1B">
      <w:pPr>
        <w:pStyle w:val="02TEXTOPRINCIPAL"/>
      </w:pPr>
    </w:p>
    <w:p w14:paraId="35BFB797" w14:textId="77777777" w:rsidR="00FA2F1B" w:rsidRDefault="002A2FD7">
      <w:pPr>
        <w:pStyle w:val="02TEXTOPRINCIPAL"/>
      </w:pPr>
      <w:r>
        <w:t>De acordo com a tabela, é possível afirmar que:</w:t>
      </w:r>
    </w:p>
    <w:p w14:paraId="16F2EAE8" w14:textId="77777777" w:rsidR="00FA2F1B" w:rsidRDefault="002A2FD7">
      <w:pPr>
        <w:pStyle w:val="02TEXTOPRINCIPAL"/>
      </w:pPr>
      <w:proofErr w:type="gramStart"/>
      <w:r>
        <w:t xml:space="preserve">(  </w:t>
      </w:r>
      <w:proofErr w:type="gramEnd"/>
      <w:r>
        <w:t xml:space="preserve">  ) a) o planeta Marte é o que tem a maior massa.</w:t>
      </w:r>
    </w:p>
    <w:p w14:paraId="002A91F7" w14:textId="77777777" w:rsidR="00FA2F1B" w:rsidRDefault="002A2FD7" w:rsidP="008A5E4F">
      <w:pPr>
        <w:pStyle w:val="02TEXTOPRINCIPAL"/>
        <w:ind w:left="765" w:hanging="765"/>
      </w:pPr>
      <w:proofErr w:type="gramStart"/>
      <w:r>
        <w:t xml:space="preserve">(  </w:t>
      </w:r>
      <w:proofErr w:type="gramEnd"/>
      <w:r>
        <w:t xml:space="preserve">  ) b) a diferença entre o planeta com maior massa e o planeta com menor massa é aproximadamente</w:t>
      </w:r>
      <w:r>
        <w:br/>
        <w:t xml:space="preserve">4,52 </w:t>
      </w:r>
      <w:r>
        <w:rPr>
          <w:rFonts w:cs="Arial"/>
        </w:rPr>
        <w:t>×</w:t>
      </w:r>
      <w:r>
        <w:t xml:space="preserve"> 10</w:t>
      </w:r>
      <w:r>
        <w:rPr>
          <w:vertAlign w:val="superscript"/>
        </w:rPr>
        <w:t>27</w:t>
      </w:r>
      <w:r>
        <w:t xml:space="preserve"> quilogramas.</w:t>
      </w:r>
    </w:p>
    <w:p w14:paraId="7C2E4F5F" w14:textId="77777777" w:rsidR="00FA2F1B" w:rsidRDefault="002A2FD7">
      <w:pPr>
        <w:pStyle w:val="02TEXTOPRINCIPAL"/>
      </w:pPr>
      <w:proofErr w:type="gramStart"/>
      <w:r>
        <w:t xml:space="preserve">(  </w:t>
      </w:r>
      <w:proofErr w:type="gramEnd"/>
      <w:r>
        <w:t xml:space="preserve">  ) c) Saturno tem aproximadamente o triplo da massa de Júpiter.</w:t>
      </w:r>
    </w:p>
    <w:p w14:paraId="17A7FAE2" w14:textId="77777777" w:rsidR="00FA2F1B" w:rsidRDefault="002A2FD7" w:rsidP="008A5E4F">
      <w:pPr>
        <w:pStyle w:val="02TEXTOPRINCIPAL"/>
        <w:ind w:left="765" w:hanging="765"/>
      </w:pPr>
      <w:proofErr w:type="gramStart"/>
      <w:r>
        <w:t xml:space="preserve">(  </w:t>
      </w:r>
      <w:proofErr w:type="gramEnd"/>
      <w:r>
        <w:t xml:space="preserve">  ) d) a soma das massas dos planetas Mercúrio, Marte, Terra e Vênus é maior que a massa do planeta Saturno.</w:t>
      </w:r>
    </w:p>
    <w:p w14:paraId="22506C45" w14:textId="77777777" w:rsidR="00FA2F1B" w:rsidRDefault="002A2FD7">
      <w:pPr>
        <w:rPr>
          <w:rFonts w:ascii="Gotham-Medium" w:eastAsia="Tahoma" w:hAnsi="Gotham-Medium" w:cs="Gotham-Medium"/>
          <w:color w:val="414142"/>
          <w:sz w:val="20"/>
          <w:szCs w:val="20"/>
        </w:rPr>
      </w:pPr>
      <w:r>
        <w:br w:type="page"/>
      </w:r>
    </w:p>
    <w:p w14:paraId="02566771" w14:textId="77777777" w:rsidR="00FA2F1B" w:rsidRDefault="00FA2F1B">
      <w:pPr>
        <w:pStyle w:val="02TEXTOPRINCIPAL"/>
        <w:rPr>
          <w:rFonts w:ascii="Gotham-Medium" w:hAnsi="Gotham-Medium" w:cs="Gotham-Medium"/>
          <w:color w:val="414142"/>
          <w:sz w:val="20"/>
          <w:szCs w:val="20"/>
        </w:rPr>
      </w:pPr>
    </w:p>
    <w:p w14:paraId="47CAFB65" w14:textId="77777777" w:rsidR="00FA2F1B" w:rsidRDefault="002A2FD7">
      <w:pPr>
        <w:pStyle w:val="05ATIVIDADES"/>
      </w:pPr>
      <w:r>
        <w:rPr>
          <w:b/>
          <w:sz w:val="24"/>
          <w:szCs w:val="24"/>
        </w:rPr>
        <w:t>5.</w:t>
      </w:r>
      <w:r>
        <w:t xml:space="preserve"> Rodrigo foi a uma loja de eletrodomésticos para comprar uma máquina de lavar roupas. A máquina escolhida estava em promoção com 8% de desconto. Quando foi pagar, ele descobriu que, se pagasse à vista, receberia um desconto de 5% sobre o valor promocional. Sabendo que o preço sem desconto da máquina de lavar é R$ 998,00, podemos afirmar que pagando à vista:</w:t>
      </w:r>
    </w:p>
    <w:p w14:paraId="511B2503" w14:textId="77777777" w:rsidR="00FA2F1B" w:rsidRDefault="002A2FD7">
      <w:pPr>
        <w:pStyle w:val="02TEXTOPRINCIPAL"/>
      </w:pPr>
      <w:proofErr w:type="gramStart"/>
      <w:r>
        <w:t xml:space="preserve">(  </w:t>
      </w:r>
      <w:proofErr w:type="gramEnd"/>
      <w:r>
        <w:t xml:space="preserve">  ) a) Rodrigo terá um desconto de 13%.</w:t>
      </w:r>
    </w:p>
    <w:p w14:paraId="1967D456" w14:textId="77777777" w:rsidR="00FA2F1B" w:rsidRDefault="002A2FD7">
      <w:pPr>
        <w:pStyle w:val="02TEXTOPRINCIPAL"/>
      </w:pPr>
      <w:proofErr w:type="gramStart"/>
      <w:r>
        <w:t xml:space="preserve">(  </w:t>
      </w:r>
      <w:proofErr w:type="gramEnd"/>
      <w:r>
        <w:t xml:space="preserve">  ) b) Rodrigo deverá pagar R$ 868,26 pela máquina.</w:t>
      </w:r>
    </w:p>
    <w:p w14:paraId="3F499E77" w14:textId="77777777" w:rsidR="00FA2F1B" w:rsidRDefault="002A2FD7">
      <w:pPr>
        <w:pStyle w:val="02TEXTOPRINCIPAL"/>
      </w:pPr>
      <w:proofErr w:type="gramStart"/>
      <w:r>
        <w:t xml:space="preserve">(  </w:t>
      </w:r>
      <w:proofErr w:type="gramEnd"/>
      <w:r>
        <w:t xml:space="preserve">  ) c) ele receberá um desconto maior que 13%.</w:t>
      </w:r>
    </w:p>
    <w:p w14:paraId="0651100E" w14:textId="77777777" w:rsidR="00FA2F1B" w:rsidRDefault="002A2FD7">
      <w:pPr>
        <w:pStyle w:val="02TEXTOPRINCIPAL"/>
      </w:pPr>
      <w:proofErr w:type="gramStart"/>
      <w:r>
        <w:t xml:space="preserve">(  </w:t>
      </w:r>
      <w:proofErr w:type="gramEnd"/>
      <w:r>
        <w:t xml:space="preserve">  ) d) Rodrigo pagará menos de R$ 900,00 pela máquina de lavar.</w:t>
      </w:r>
    </w:p>
    <w:p w14:paraId="6EE18DE0" w14:textId="77777777" w:rsidR="00FA2F1B" w:rsidRDefault="00FA2F1B">
      <w:pPr>
        <w:pStyle w:val="02TEXTOPRINCIPAL"/>
      </w:pPr>
    </w:p>
    <w:p w14:paraId="5E0CAB55" w14:textId="77777777" w:rsidR="00FA2F1B" w:rsidRDefault="002A2FD7">
      <w:pPr>
        <w:pStyle w:val="05ATIVIDADES"/>
      </w:pPr>
      <w:r>
        <w:rPr>
          <w:b/>
          <w:sz w:val="24"/>
          <w:szCs w:val="24"/>
        </w:rPr>
        <w:t>6.</w:t>
      </w:r>
      <w:r>
        <w:t xml:space="preserve"> Na representação a seguir, as retas </w:t>
      </w:r>
      <w:r>
        <w:rPr>
          <w:i/>
        </w:rPr>
        <w:t>r</w:t>
      </w:r>
      <w:r>
        <w:t xml:space="preserve"> e </w:t>
      </w:r>
      <w:r>
        <w:rPr>
          <w:i/>
        </w:rPr>
        <w:t>s</w:t>
      </w:r>
      <w:r>
        <w:t xml:space="preserve"> são paralelas. Observe.</w:t>
      </w:r>
    </w:p>
    <w:p w14:paraId="2715B785" w14:textId="77777777" w:rsidR="00FA2F1B" w:rsidRDefault="00FA2F1B">
      <w:pPr>
        <w:pStyle w:val="02TEXTOPRINCIPAL"/>
      </w:pPr>
    </w:p>
    <w:p w14:paraId="072E226A" w14:textId="77777777" w:rsidR="00FA2F1B" w:rsidRDefault="002A2FD7">
      <w:pPr>
        <w:pStyle w:val="02TEXTOPRINCIPAL"/>
        <w:jc w:val="center"/>
      </w:pPr>
      <w:bookmarkStart w:id="0" w:name="_Hlk522975297"/>
      <w:bookmarkEnd w:id="0"/>
      <w:r>
        <w:rPr>
          <w:noProof/>
          <w:lang w:eastAsia="pt-BR" w:bidi="ar-SA"/>
        </w:rPr>
        <w:drawing>
          <wp:inline distT="0" distB="0" distL="0" distR="0" wp14:anchorId="06FA4CF2" wp14:editId="4B6685AD">
            <wp:extent cx="2511425" cy="1392555"/>
            <wp:effectExtent l="0" t="0" r="0" b="0"/>
            <wp:docPr id="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EAFFB9" w14:textId="77777777" w:rsidR="00FA2F1B" w:rsidRDefault="00FA2F1B">
      <w:pPr>
        <w:pStyle w:val="02TEXTOPRINCIPAL"/>
      </w:pPr>
    </w:p>
    <w:p w14:paraId="45610D0F" w14:textId="77777777" w:rsidR="00FA2F1B" w:rsidRDefault="002A2FD7">
      <w:pPr>
        <w:pStyle w:val="02TEXTOPRINCIPAL"/>
      </w:pPr>
      <w:r>
        <w:t>De acordo com essa representação, classifique cada afirmação a seguir em verdadeira (</w:t>
      </w:r>
      <w:r>
        <w:rPr>
          <w:b/>
        </w:rPr>
        <w:t>V</w:t>
      </w:r>
      <w:r>
        <w:t>) ou falsa (</w:t>
      </w:r>
      <w:r>
        <w:rPr>
          <w:b/>
        </w:rPr>
        <w:t>F</w:t>
      </w:r>
      <w:r>
        <w:t>).</w:t>
      </w:r>
    </w:p>
    <w:p w14:paraId="373EE2C6" w14:textId="04383FC4" w:rsidR="00FA2F1B" w:rsidRDefault="002A2FD7">
      <w:pPr>
        <w:pStyle w:val="02TEXTOPRINCIPAL"/>
      </w:pPr>
      <w:proofErr w:type="gramStart"/>
      <w:r>
        <w:rPr>
          <w:rFonts w:cs="Arial"/>
          <w:shd w:val="clear" w:color="auto" w:fill="FFFFFF"/>
        </w:rPr>
        <w:t xml:space="preserve">(  </w:t>
      </w:r>
      <w:proofErr w:type="gramEnd"/>
      <w:r>
        <w:rPr>
          <w:rFonts w:cs="Arial"/>
          <w:shd w:val="clear" w:color="auto" w:fill="FFFFFF"/>
        </w:rPr>
        <w:t xml:space="preserve">  ) O </w:t>
      </w:r>
      <w:r>
        <w:t>ângulo</w:t>
      </w:r>
      <w:r w:rsidR="00856930">
        <w:t xml:space="preserve"> de medida </w:t>
      </w:r>
      <w:r>
        <w:rPr>
          <w:i/>
        </w:rPr>
        <w:t>y</w:t>
      </w:r>
      <w:r>
        <w:t xml:space="preserve"> é </w:t>
      </w:r>
      <w:r>
        <w:rPr>
          <w:rFonts w:cs="Arial"/>
          <w:shd w:val="clear" w:color="auto" w:fill="FFFFFF"/>
        </w:rPr>
        <w:t xml:space="preserve">congruente ao ângulo </w:t>
      </w:r>
      <w:r w:rsidR="00856930">
        <w:rPr>
          <w:rFonts w:cs="Arial"/>
          <w:shd w:val="clear" w:color="auto" w:fill="FFFFFF"/>
        </w:rPr>
        <w:t xml:space="preserve">que mede </w:t>
      </w:r>
      <w:r>
        <w:rPr>
          <w:rFonts w:cs="Arial"/>
          <w:shd w:val="clear" w:color="auto" w:fill="FFFFFF"/>
        </w:rPr>
        <w:t>50° e eles são ângulos alternos internos.</w:t>
      </w:r>
    </w:p>
    <w:p w14:paraId="028E961B" w14:textId="2C5E263C" w:rsidR="00FA2F1B" w:rsidRDefault="002A2FD7">
      <w:pPr>
        <w:pStyle w:val="02TEXTOPRINCIPAL"/>
        <w:rPr>
          <w:rFonts w:cs="Arial"/>
          <w:shd w:val="clear" w:color="auto" w:fill="FFFFFF"/>
        </w:rPr>
      </w:pPr>
      <w:proofErr w:type="gramStart"/>
      <w:r>
        <w:rPr>
          <w:rFonts w:cs="Arial"/>
          <w:shd w:val="clear" w:color="auto" w:fill="FFFFFF"/>
        </w:rPr>
        <w:t xml:space="preserve">(  </w:t>
      </w:r>
      <w:proofErr w:type="gramEnd"/>
      <w:r>
        <w:rPr>
          <w:rFonts w:cs="Arial"/>
          <w:shd w:val="clear" w:color="auto" w:fill="FFFFFF"/>
        </w:rPr>
        <w:t xml:space="preserve">  ) A soma da</w:t>
      </w:r>
      <w:r w:rsidR="00856930">
        <w:rPr>
          <w:rFonts w:cs="Arial"/>
          <w:shd w:val="clear" w:color="auto" w:fill="FFFFFF"/>
        </w:rPr>
        <w:t>s</w:t>
      </w:r>
      <w:r>
        <w:rPr>
          <w:rFonts w:cs="Arial"/>
          <w:shd w:val="clear" w:color="auto" w:fill="FFFFFF"/>
        </w:rPr>
        <w:t xml:space="preserve"> medida</w:t>
      </w:r>
      <w:r w:rsidR="00856930">
        <w:rPr>
          <w:rFonts w:cs="Arial"/>
          <w:shd w:val="clear" w:color="auto" w:fill="FFFFFF"/>
        </w:rPr>
        <w:t>s</w:t>
      </w:r>
      <w:r w:rsidR="00B474EC">
        <w:rPr>
          <w:rFonts w:cs="Arial"/>
          <w:shd w:val="clear" w:color="auto" w:fill="FFFFFF"/>
        </w:rPr>
        <w:t xml:space="preserve"> </w:t>
      </w:r>
      <w:r w:rsidR="00B474EC">
        <w:rPr>
          <w:i/>
        </w:rPr>
        <w:t>x</w:t>
      </w:r>
      <w:r w:rsidR="00B474EC">
        <w:t xml:space="preserve"> e </w:t>
      </w:r>
      <w:r w:rsidR="00B474EC">
        <w:rPr>
          <w:i/>
        </w:rPr>
        <w:t>y</w:t>
      </w:r>
      <w:r w:rsidR="00B474EC">
        <w:t xml:space="preserve"> </w:t>
      </w:r>
      <w:r>
        <w:rPr>
          <w:rFonts w:cs="Arial"/>
          <w:shd w:val="clear" w:color="auto" w:fill="FFFFFF"/>
        </w:rPr>
        <w:t>é igual a 130°.</w:t>
      </w:r>
    </w:p>
    <w:p w14:paraId="33214AEC" w14:textId="24D1F04F" w:rsidR="00FA2F1B" w:rsidRDefault="002A2FD7">
      <w:pPr>
        <w:pStyle w:val="02TEXTOPRINCIPAL"/>
        <w:rPr>
          <w:rFonts w:cs="Arial"/>
          <w:shd w:val="clear" w:color="auto" w:fill="FFFFFF"/>
        </w:rPr>
      </w:pPr>
      <w:proofErr w:type="gramStart"/>
      <w:r>
        <w:rPr>
          <w:rFonts w:cs="Arial"/>
          <w:shd w:val="clear" w:color="auto" w:fill="FFFFFF"/>
        </w:rPr>
        <w:t xml:space="preserve">(  </w:t>
      </w:r>
      <w:proofErr w:type="gramEnd"/>
      <w:r>
        <w:rPr>
          <w:rFonts w:cs="Arial"/>
          <w:shd w:val="clear" w:color="auto" w:fill="FFFFFF"/>
        </w:rPr>
        <w:t xml:space="preserve">  ) O ângulo </w:t>
      </w:r>
      <w:r w:rsidR="00856930">
        <w:rPr>
          <w:rFonts w:cs="Arial"/>
          <w:shd w:val="clear" w:color="auto" w:fill="FFFFFF"/>
        </w:rPr>
        <w:t xml:space="preserve">de medida </w:t>
      </w:r>
      <w:r>
        <w:rPr>
          <w:i/>
        </w:rPr>
        <w:t>w</w:t>
      </w:r>
      <w:r>
        <w:t xml:space="preserve"> </w:t>
      </w:r>
      <w:r>
        <w:rPr>
          <w:rFonts w:cs="Arial"/>
          <w:shd w:val="clear" w:color="auto" w:fill="FFFFFF"/>
        </w:rPr>
        <w:t xml:space="preserve">é congruente ao ângulo </w:t>
      </w:r>
      <w:r w:rsidR="00856930">
        <w:rPr>
          <w:rFonts w:cs="Arial"/>
          <w:shd w:val="clear" w:color="auto" w:fill="FFFFFF"/>
        </w:rPr>
        <w:t xml:space="preserve">de medida </w:t>
      </w:r>
      <w:r>
        <w:rPr>
          <w:i/>
        </w:rPr>
        <w:t>x</w:t>
      </w:r>
      <w:r>
        <w:t>.</w:t>
      </w:r>
    </w:p>
    <w:p w14:paraId="1F4413A9" w14:textId="438CBC88" w:rsidR="00FA2F1B" w:rsidRDefault="002A2FD7">
      <w:pPr>
        <w:pStyle w:val="02TEXTOPRINCIPAL"/>
        <w:rPr>
          <w:rFonts w:cs="Arial"/>
          <w:shd w:val="clear" w:color="auto" w:fill="FFFFFF"/>
        </w:rPr>
      </w:pPr>
      <w:proofErr w:type="gramStart"/>
      <w:r>
        <w:rPr>
          <w:rFonts w:cs="Arial"/>
          <w:shd w:val="clear" w:color="auto" w:fill="FFFFFF"/>
        </w:rPr>
        <w:t xml:space="preserve">(  </w:t>
      </w:r>
      <w:proofErr w:type="gramEnd"/>
      <w:r>
        <w:rPr>
          <w:rFonts w:cs="Arial"/>
          <w:shd w:val="clear" w:color="auto" w:fill="FFFFFF"/>
        </w:rPr>
        <w:t xml:space="preserve">  ) A soma das medidas </w:t>
      </w:r>
      <w:r>
        <w:rPr>
          <w:i/>
        </w:rPr>
        <w:t>y</w:t>
      </w:r>
      <w:r>
        <w:t xml:space="preserve"> </w:t>
      </w:r>
      <w:r w:rsidR="00856930">
        <w:t xml:space="preserve">e </w:t>
      </w:r>
      <w:r>
        <w:rPr>
          <w:i/>
        </w:rPr>
        <w:t>w</w:t>
      </w:r>
      <w:r>
        <w:t xml:space="preserve"> </w:t>
      </w:r>
      <w:r>
        <w:rPr>
          <w:rFonts w:cs="Arial"/>
          <w:shd w:val="clear" w:color="auto" w:fill="FFFFFF"/>
        </w:rPr>
        <w:t>é igual a 180°.</w:t>
      </w:r>
    </w:p>
    <w:p w14:paraId="11B2EF4C" w14:textId="77777777" w:rsidR="00FA2F1B" w:rsidRDefault="00FA2F1B">
      <w:pPr>
        <w:pStyle w:val="02TEXTOPRINCIPAL"/>
        <w:rPr>
          <w:rFonts w:eastAsiaTheme="minorEastAsia"/>
          <w:color w:val="000000" w:themeColor="text1"/>
        </w:rPr>
      </w:pPr>
    </w:p>
    <w:p w14:paraId="1892F33B" w14:textId="47664EC3" w:rsidR="00FA2F1B" w:rsidRDefault="002A2FD7" w:rsidP="00856930">
      <w:pPr>
        <w:pStyle w:val="05ATIVIDADES"/>
      </w:pPr>
      <w:r>
        <w:rPr>
          <w:b/>
          <w:sz w:val="24"/>
          <w:szCs w:val="24"/>
        </w:rPr>
        <w:t>7.</w:t>
      </w:r>
      <w:r w:rsidR="00CE47ED">
        <w:t xml:space="preserve"> </w:t>
      </w:r>
      <w:r w:rsidR="00856930">
        <w:t xml:space="preserve">As medidas </w:t>
      </w:r>
      <w:r w:rsidR="00D42343">
        <w:t>indicadas</w:t>
      </w:r>
      <w:r w:rsidR="00013C7B">
        <w:t xml:space="preserve"> na figura a seguir </w:t>
      </w:r>
      <w:r w:rsidR="00AF61D4">
        <w:t>estão</w:t>
      </w:r>
      <w:r w:rsidR="00762F31">
        <w:t xml:space="preserve"> </w:t>
      </w:r>
      <w:r w:rsidR="00C5337F">
        <w:t>em</w:t>
      </w:r>
      <w:r w:rsidR="00013C7B">
        <w:t xml:space="preserve"> centímetro. Determine a medida dos segmentos</w:t>
      </w:r>
      <w:r w:rsidR="00C4142E">
        <w:br/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 w:rsidR="00C4142E">
        <w:t xml:space="preserve"> e</w:t>
      </w:r>
      <m:oMath>
        <m:r>
          <w:rPr>
            <w:rFonts w:ascii="Cambria Math" w:hAnsi="Cambria Math"/>
          </w:rPr>
          <m:t xml:space="preserve"> 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AE</m:t>
            </m:r>
          </m:e>
        </m:bar>
      </m:oMath>
      <w:r w:rsidR="00DB7238">
        <w:t>.</w:t>
      </w:r>
    </w:p>
    <w:p w14:paraId="2E5B9F15" w14:textId="77777777" w:rsidR="002129CD" w:rsidRDefault="002129CD" w:rsidP="002129CD">
      <w:pPr>
        <w:pStyle w:val="02TEXTOPRINCIPAL"/>
      </w:pPr>
    </w:p>
    <w:p w14:paraId="62EAA513" w14:textId="7506BE05" w:rsidR="00DB4B7F" w:rsidRDefault="00D26181" w:rsidP="002129CD">
      <w:pPr>
        <w:pStyle w:val="02TEXTOPRINCIPAL"/>
        <w:jc w:val="center"/>
      </w:pPr>
      <w:r>
        <w:rPr>
          <w:noProof/>
        </w:rPr>
        <w:drawing>
          <wp:inline distT="0" distB="0" distL="0" distR="0" wp14:anchorId="1EB4BF0E" wp14:editId="46E05EDE">
            <wp:extent cx="2831592" cy="1447800"/>
            <wp:effectExtent l="0" t="0" r="698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9_g_MCP9_MD_LT1_1bim_AA1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592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241E3" w14:textId="77777777" w:rsidR="00DB4B7F" w:rsidRDefault="00DB4B7F">
      <w:pPr>
        <w:suppressAutoHyphens w:val="0"/>
        <w:rPr>
          <w:rFonts w:eastAsia="Tahoma"/>
        </w:rPr>
      </w:pPr>
      <w:r>
        <w:br w:type="page"/>
      </w:r>
    </w:p>
    <w:p w14:paraId="4AA09A9C" w14:textId="77777777" w:rsidR="00FA2F1B" w:rsidRDefault="00FA2F1B">
      <w:pPr>
        <w:pStyle w:val="02TEXTOPRINCIPAL"/>
      </w:pPr>
      <w:bookmarkStart w:id="1" w:name="_Hlk522975326"/>
      <w:bookmarkEnd w:id="1"/>
    </w:p>
    <w:p w14:paraId="0E582B3E" w14:textId="77777777" w:rsidR="00FA2F1B" w:rsidRDefault="002A2FD7">
      <w:pPr>
        <w:pStyle w:val="05ATIVIDADES"/>
      </w:pPr>
      <w:r>
        <w:rPr>
          <w:b/>
          <w:sz w:val="24"/>
          <w:szCs w:val="24"/>
        </w:rPr>
        <w:t>8.</w:t>
      </w:r>
      <w:r>
        <w:t xml:space="preserve"> Marcos deixou uma escada encostada em uma parede, como mostrado no esquema abaixo.</w:t>
      </w:r>
    </w:p>
    <w:p w14:paraId="677F9175" w14:textId="77777777" w:rsidR="00FA2F1B" w:rsidRDefault="00FA2F1B">
      <w:pPr>
        <w:pStyle w:val="02TEXTOPRINCIPAL"/>
      </w:pPr>
    </w:p>
    <w:p w14:paraId="23FC2E97" w14:textId="77777777" w:rsidR="00FA2F1B" w:rsidRDefault="002A2FD7">
      <w:pPr>
        <w:pStyle w:val="02TEXTOPRINCIPAL"/>
        <w:jc w:val="center"/>
      </w:pPr>
      <w:bookmarkStart w:id="2" w:name="_Hlk522975355"/>
      <w:bookmarkEnd w:id="2"/>
      <w:r>
        <w:rPr>
          <w:noProof/>
          <w:lang w:eastAsia="pt-BR" w:bidi="ar-SA"/>
        </w:rPr>
        <w:drawing>
          <wp:inline distT="0" distB="0" distL="0" distR="0" wp14:anchorId="4232E772" wp14:editId="35E5EAD0">
            <wp:extent cx="2541905" cy="1688465"/>
            <wp:effectExtent l="0" t="0" r="0" b="0"/>
            <wp:docPr id="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941EB7" w14:textId="77777777" w:rsidR="00FA2F1B" w:rsidRDefault="00FA2F1B">
      <w:pPr>
        <w:pStyle w:val="02TEXTOPRINCIPAL"/>
      </w:pPr>
    </w:p>
    <w:p w14:paraId="796B0D5F" w14:textId="7CDE7D50" w:rsidR="00FA2F1B" w:rsidRDefault="002A2FD7">
      <w:pPr>
        <w:pStyle w:val="02TEXTOPRINCIPAL"/>
      </w:pPr>
      <w:r>
        <w:t xml:space="preserve">Sabendo que a escada tem 4,24 metros de </w:t>
      </w:r>
      <w:r w:rsidR="006F039D">
        <w:t xml:space="preserve">medida de </w:t>
      </w:r>
      <w:r>
        <w:t xml:space="preserve">comprimento e que a distância entre o pé da escada e a parede é de 1,4 metro, qual é a medida da altura </w:t>
      </w:r>
      <w:r>
        <w:rPr>
          <w:i/>
        </w:rPr>
        <w:t>h</w:t>
      </w:r>
      <w:r>
        <w:t>, em metro?</w:t>
      </w:r>
    </w:p>
    <w:p w14:paraId="1AECECE0" w14:textId="77777777" w:rsidR="00FA2F1B" w:rsidRDefault="00FA2F1B">
      <w:pPr>
        <w:pStyle w:val="02TEXTOPRINCIPAL"/>
      </w:pPr>
    </w:p>
    <w:p w14:paraId="0E480E7E" w14:textId="77777777" w:rsidR="00FA2F1B" w:rsidRDefault="00FA2F1B">
      <w:pPr>
        <w:pStyle w:val="02TEXTOPRINCIPAL"/>
      </w:pPr>
    </w:p>
    <w:p w14:paraId="7D60A554" w14:textId="77777777" w:rsidR="00FA2F1B" w:rsidRDefault="00FA2F1B">
      <w:pPr>
        <w:pStyle w:val="02TEXTOPRINCIPAL"/>
      </w:pPr>
    </w:p>
    <w:p w14:paraId="7FB37223" w14:textId="77777777" w:rsidR="00FA2F1B" w:rsidRDefault="00FA2F1B">
      <w:pPr>
        <w:pStyle w:val="02TEXTOPRINCIPAL"/>
      </w:pPr>
    </w:p>
    <w:p w14:paraId="222E94D7" w14:textId="77777777" w:rsidR="00FA2F1B" w:rsidRDefault="00FA2F1B">
      <w:pPr>
        <w:pStyle w:val="02TEXTOPRINCIPAL"/>
      </w:pPr>
    </w:p>
    <w:p w14:paraId="7010B3C6" w14:textId="77777777" w:rsidR="00FA2F1B" w:rsidRDefault="00FA2F1B">
      <w:pPr>
        <w:pStyle w:val="02TEXTOPRINCIPAL"/>
      </w:pPr>
    </w:p>
    <w:p w14:paraId="4BCDB18F" w14:textId="77777777" w:rsidR="00FA2F1B" w:rsidRDefault="00FA2F1B">
      <w:pPr>
        <w:pStyle w:val="02TEXTOPRINCIPAL"/>
      </w:pPr>
    </w:p>
    <w:p w14:paraId="2D2193E4" w14:textId="77777777" w:rsidR="00FA2F1B" w:rsidRDefault="00FA2F1B">
      <w:pPr>
        <w:pStyle w:val="02TEXTOPRINCIPAL"/>
      </w:pPr>
    </w:p>
    <w:p w14:paraId="7C335C9A" w14:textId="77777777" w:rsidR="00FA2F1B" w:rsidRDefault="00FA2F1B">
      <w:pPr>
        <w:pStyle w:val="02TEXTOPRINCIPAL"/>
      </w:pPr>
    </w:p>
    <w:p w14:paraId="59748AC9" w14:textId="77777777" w:rsidR="00FA2F1B" w:rsidRDefault="002A2FD7">
      <w:pPr>
        <w:pStyle w:val="05ATIVIDADES"/>
      </w:pPr>
      <w:r>
        <w:rPr>
          <w:b/>
          <w:sz w:val="24"/>
          <w:szCs w:val="24"/>
        </w:rPr>
        <w:t>9.</w:t>
      </w:r>
      <w:r>
        <w:t xml:space="preserve"> Na figura representada abaixo, temos: </w:t>
      </w:r>
      <w:r>
        <w:rPr>
          <w:i/>
        </w:rPr>
        <w:t>r</w:t>
      </w:r>
      <w:r>
        <w:t xml:space="preserve"> // </w:t>
      </w:r>
      <w:r>
        <w:rPr>
          <w:i/>
        </w:rPr>
        <w:t>s</w:t>
      </w:r>
      <w:r>
        <w:t xml:space="preserve"> // </w:t>
      </w:r>
      <w:r>
        <w:rPr>
          <w:i/>
        </w:rPr>
        <w:t>t</w:t>
      </w:r>
    </w:p>
    <w:p w14:paraId="66FD312F" w14:textId="77777777" w:rsidR="00FA2F1B" w:rsidRDefault="00FA2F1B">
      <w:pPr>
        <w:pStyle w:val="02TEXTOPRINCIPAL"/>
      </w:pPr>
    </w:p>
    <w:p w14:paraId="1A54D50F" w14:textId="77777777" w:rsidR="00FA2F1B" w:rsidRDefault="002A2FD7">
      <w:pPr>
        <w:pStyle w:val="02TEXTOPRINCIPAL"/>
        <w:jc w:val="center"/>
      </w:pPr>
      <w:bookmarkStart w:id="3" w:name="_Hlk522975386"/>
      <w:bookmarkEnd w:id="3"/>
      <w:r>
        <w:rPr>
          <w:noProof/>
          <w:lang w:eastAsia="pt-BR" w:bidi="ar-SA"/>
        </w:rPr>
        <w:drawing>
          <wp:inline distT="0" distB="0" distL="0" distR="0" wp14:anchorId="506E04B4" wp14:editId="27B750BF">
            <wp:extent cx="2511425" cy="1398905"/>
            <wp:effectExtent l="0" t="0" r="0" b="0"/>
            <wp:docPr id="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7E5307" w14:textId="77777777" w:rsidR="00FA2F1B" w:rsidRDefault="00FA2F1B">
      <w:pPr>
        <w:pStyle w:val="02TEXTOPRINCIPAL"/>
      </w:pPr>
    </w:p>
    <w:p w14:paraId="6043FE52" w14:textId="03B33289" w:rsidR="00FA2F1B" w:rsidRDefault="002A2FD7">
      <w:pPr>
        <w:pStyle w:val="02TEXTOPRINCIPAL"/>
      </w:pPr>
      <w:r>
        <w:t xml:space="preserve">Determine, em centímetro, </w:t>
      </w:r>
      <w:r w:rsidR="006F039D">
        <w:t>o valor</w:t>
      </w:r>
      <w:bookmarkStart w:id="4" w:name="_GoBack"/>
      <w:bookmarkEnd w:id="4"/>
      <w:r>
        <w:t xml:space="preserve"> de </w:t>
      </w:r>
      <w:r>
        <w:rPr>
          <w:i/>
        </w:rPr>
        <w:t>x</w:t>
      </w:r>
      <w:r>
        <w:t>.</w:t>
      </w:r>
    </w:p>
    <w:p w14:paraId="2B807445" w14:textId="77777777" w:rsidR="00FA2F1B" w:rsidRDefault="002A2FD7">
      <w:pPr>
        <w:rPr>
          <w:rFonts w:eastAsia="Tahoma"/>
        </w:rPr>
      </w:pPr>
      <w:r>
        <w:br w:type="page"/>
      </w:r>
    </w:p>
    <w:p w14:paraId="79F944CB" w14:textId="77777777" w:rsidR="00FA2F1B" w:rsidRDefault="00FA2F1B">
      <w:pPr>
        <w:pStyle w:val="02TEXTOPRINCIPAL"/>
      </w:pPr>
    </w:p>
    <w:p w14:paraId="6AD115C2" w14:textId="77777777" w:rsidR="00FA2F1B" w:rsidRDefault="002A2FD7">
      <w:pPr>
        <w:pStyle w:val="05ATIVIDADES"/>
        <w:ind w:left="454" w:hanging="454"/>
      </w:pPr>
      <w:r>
        <w:rPr>
          <w:b/>
          <w:sz w:val="24"/>
          <w:szCs w:val="24"/>
        </w:rPr>
        <w:t>10.</w:t>
      </w:r>
      <w:r w:rsidRPr="007F6E76">
        <w:t xml:space="preserve"> </w:t>
      </w:r>
      <w:r>
        <w:t>Para indicar a distância entre estrelas e planetas, uma das medidas utilizadas é a unidade astronômica (</w:t>
      </w:r>
      <w:proofErr w:type="spellStart"/>
      <w:r>
        <w:rPr>
          <w:b/>
        </w:rPr>
        <w:t>ua</w:t>
      </w:r>
      <w:proofErr w:type="spellEnd"/>
      <w:r>
        <w:t>). Essa medida é baseada na distância média entre a Terra e o Sol e equivale a aproximadamente</w:t>
      </w:r>
      <w:r>
        <w:br/>
        <w:t xml:space="preserve">1,5 </w:t>
      </w:r>
      <w:r>
        <w:rPr>
          <w:rFonts w:cs="Arial"/>
        </w:rPr>
        <w:t>×</w:t>
      </w:r>
      <w:r>
        <w:t xml:space="preserve"> 10</w:t>
      </w:r>
      <w:r>
        <w:rPr>
          <w:vertAlign w:val="superscript"/>
        </w:rPr>
        <w:t>11</w:t>
      </w:r>
      <w:r>
        <w:t xml:space="preserve"> metros.</w:t>
      </w:r>
    </w:p>
    <w:p w14:paraId="723C909C" w14:textId="5C53F7F7" w:rsidR="00FA2F1B" w:rsidRDefault="002A2FD7">
      <w:pPr>
        <w:pStyle w:val="02TEXTOPRINCIPAL"/>
      </w:pPr>
      <w:r>
        <w:t>A tabela abaixo indica, em metro, a distância média aproximada de alguns planetas do Sistema Solar</w:t>
      </w:r>
      <w:r w:rsidR="00D26181">
        <w:br/>
      </w:r>
      <w:r>
        <w:t>até o Sol.</w:t>
      </w:r>
    </w:p>
    <w:tbl>
      <w:tblPr>
        <w:tblStyle w:val="Tabelacomgrade"/>
        <w:tblW w:w="7081" w:type="dxa"/>
        <w:jc w:val="center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540"/>
        <w:gridCol w:w="3541"/>
      </w:tblGrid>
      <w:tr w:rsidR="00FA2F1B" w14:paraId="3440619B" w14:textId="77777777">
        <w:trPr>
          <w:trHeight w:val="510"/>
          <w:jc w:val="center"/>
        </w:trPr>
        <w:tc>
          <w:tcPr>
            <w:tcW w:w="7080" w:type="dxa"/>
            <w:gridSpan w:val="2"/>
            <w:shd w:val="clear" w:color="auto" w:fill="auto"/>
            <w:tcMar>
              <w:left w:w="103" w:type="dxa"/>
            </w:tcMar>
            <w:vAlign w:val="center"/>
          </w:tcPr>
          <w:p w14:paraId="1884A87C" w14:textId="2051389D" w:rsidR="00FA2F1B" w:rsidRDefault="002A2FD7">
            <w:pPr>
              <w:pStyle w:val="03TITULOTABELAS2"/>
            </w:pPr>
            <w:r>
              <w:t>Distância média aproximada de alguns planetas a</w:t>
            </w:r>
            <w:r w:rsidR="00E66E3E">
              <w:t xml:space="preserve">té </w:t>
            </w:r>
            <w:r w:rsidR="00547A08">
              <w:t xml:space="preserve">o </w:t>
            </w:r>
            <w:r>
              <w:t>Sol (m)</w:t>
            </w:r>
          </w:p>
        </w:tc>
      </w:tr>
      <w:tr w:rsidR="00FA2F1B" w14:paraId="30C0EC73" w14:textId="77777777">
        <w:trPr>
          <w:trHeight w:val="510"/>
          <w:jc w:val="center"/>
        </w:trPr>
        <w:tc>
          <w:tcPr>
            <w:tcW w:w="3540" w:type="dxa"/>
            <w:shd w:val="clear" w:color="auto" w:fill="auto"/>
            <w:tcMar>
              <w:left w:w="103" w:type="dxa"/>
            </w:tcMar>
            <w:vAlign w:val="center"/>
          </w:tcPr>
          <w:p w14:paraId="24ED58DE" w14:textId="77777777" w:rsidR="00FA2F1B" w:rsidRDefault="002A2FD7">
            <w:pPr>
              <w:pStyle w:val="04TEXTOTABELAS"/>
              <w:jc w:val="center"/>
            </w:pPr>
            <w:r>
              <w:t>Netuno</w:t>
            </w:r>
          </w:p>
        </w:tc>
        <w:tc>
          <w:tcPr>
            <w:tcW w:w="3540" w:type="dxa"/>
            <w:shd w:val="clear" w:color="auto" w:fill="auto"/>
            <w:tcMar>
              <w:left w:w="103" w:type="dxa"/>
            </w:tcMar>
            <w:vAlign w:val="center"/>
          </w:tcPr>
          <w:p w14:paraId="40770328" w14:textId="77777777" w:rsidR="00FA2F1B" w:rsidRDefault="002A2FD7">
            <w:pPr>
              <w:pStyle w:val="04TEXTOTABELAS"/>
              <w:jc w:val="center"/>
            </w:pPr>
            <w:r>
              <w:t>4 504 300 000 000</w:t>
            </w:r>
          </w:p>
        </w:tc>
      </w:tr>
      <w:tr w:rsidR="00FA2F1B" w14:paraId="43A0E8B3" w14:textId="77777777">
        <w:trPr>
          <w:trHeight w:val="510"/>
          <w:jc w:val="center"/>
        </w:trPr>
        <w:tc>
          <w:tcPr>
            <w:tcW w:w="3540" w:type="dxa"/>
            <w:shd w:val="clear" w:color="auto" w:fill="auto"/>
            <w:tcMar>
              <w:left w:w="103" w:type="dxa"/>
            </w:tcMar>
            <w:vAlign w:val="center"/>
          </w:tcPr>
          <w:p w14:paraId="743BC639" w14:textId="77777777" w:rsidR="00FA2F1B" w:rsidRDefault="002A2FD7">
            <w:pPr>
              <w:pStyle w:val="04TEXTOTABELAS"/>
              <w:jc w:val="center"/>
            </w:pPr>
            <w:r>
              <w:t>Saturno</w:t>
            </w:r>
          </w:p>
        </w:tc>
        <w:tc>
          <w:tcPr>
            <w:tcW w:w="3540" w:type="dxa"/>
            <w:shd w:val="clear" w:color="auto" w:fill="auto"/>
            <w:tcMar>
              <w:left w:w="103" w:type="dxa"/>
            </w:tcMar>
            <w:vAlign w:val="center"/>
          </w:tcPr>
          <w:p w14:paraId="34307FBB" w14:textId="77777777" w:rsidR="00FA2F1B" w:rsidRDefault="002A2FD7">
            <w:pPr>
              <w:pStyle w:val="04TEXTOTABELAS"/>
              <w:jc w:val="center"/>
            </w:pPr>
            <w:r>
              <w:t>1 429 400 000 000</w:t>
            </w:r>
          </w:p>
        </w:tc>
      </w:tr>
      <w:tr w:rsidR="00FA2F1B" w14:paraId="07F1F2E9" w14:textId="77777777">
        <w:trPr>
          <w:trHeight w:val="510"/>
          <w:jc w:val="center"/>
        </w:trPr>
        <w:tc>
          <w:tcPr>
            <w:tcW w:w="3540" w:type="dxa"/>
            <w:shd w:val="clear" w:color="auto" w:fill="auto"/>
            <w:tcMar>
              <w:left w:w="103" w:type="dxa"/>
            </w:tcMar>
            <w:vAlign w:val="center"/>
          </w:tcPr>
          <w:p w14:paraId="0F0BE49C" w14:textId="77777777" w:rsidR="00FA2F1B" w:rsidRDefault="002A2FD7">
            <w:pPr>
              <w:pStyle w:val="04TEXTOTABELAS"/>
              <w:jc w:val="center"/>
            </w:pPr>
            <w:r>
              <w:t>Urano</w:t>
            </w:r>
          </w:p>
        </w:tc>
        <w:tc>
          <w:tcPr>
            <w:tcW w:w="3540" w:type="dxa"/>
            <w:shd w:val="clear" w:color="auto" w:fill="auto"/>
            <w:tcMar>
              <w:left w:w="103" w:type="dxa"/>
            </w:tcMar>
            <w:vAlign w:val="center"/>
          </w:tcPr>
          <w:p w14:paraId="564DF662" w14:textId="77777777" w:rsidR="00FA2F1B" w:rsidRDefault="002A2FD7">
            <w:pPr>
              <w:pStyle w:val="04TEXTOTABELAS"/>
              <w:jc w:val="center"/>
            </w:pPr>
            <w:r>
              <w:t>2 870 990 000 000</w:t>
            </w:r>
          </w:p>
        </w:tc>
      </w:tr>
      <w:tr w:rsidR="00FA2F1B" w14:paraId="0175F7D6" w14:textId="77777777">
        <w:trPr>
          <w:trHeight w:val="510"/>
          <w:jc w:val="center"/>
        </w:trPr>
        <w:tc>
          <w:tcPr>
            <w:tcW w:w="3540" w:type="dxa"/>
            <w:shd w:val="clear" w:color="auto" w:fill="auto"/>
            <w:tcMar>
              <w:left w:w="103" w:type="dxa"/>
            </w:tcMar>
            <w:vAlign w:val="center"/>
          </w:tcPr>
          <w:p w14:paraId="680077EF" w14:textId="77777777" w:rsidR="00FA2F1B" w:rsidRDefault="002A2FD7">
            <w:pPr>
              <w:pStyle w:val="04TEXTOTABELAS"/>
              <w:jc w:val="center"/>
            </w:pPr>
            <w:r>
              <w:t>Vênus</w:t>
            </w:r>
          </w:p>
        </w:tc>
        <w:tc>
          <w:tcPr>
            <w:tcW w:w="3540" w:type="dxa"/>
            <w:shd w:val="clear" w:color="auto" w:fill="auto"/>
            <w:tcMar>
              <w:left w:w="103" w:type="dxa"/>
            </w:tcMar>
            <w:vAlign w:val="center"/>
          </w:tcPr>
          <w:p w14:paraId="7505FADD" w14:textId="77777777" w:rsidR="00FA2F1B" w:rsidRDefault="002A2FD7">
            <w:pPr>
              <w:pStyle w:val="04TEXTOTABELAS"/>
              <w:jc w:val="center"/>
            </w:pPr>
            <w:r>
              <w:t>108 200 000 000</w:t>
            </w:r>
          </w:p>
        </w:tc>
      </w:tr>
    </w:tbl>
    <w:p w14:paraId="25B1707C" w14:textId="397F3120" w:rsidR="00FA2F1B" w:rsidRDefault="002A2FD7">
      <w:pPr>
        <w:pStyle w:val="06CREDITO"/>
        <w:jc w:val="center"/>
      </w:pPr>
      <w:r>
        <w:t>Dados obtidos em: &lt;</w:t>
      </w:r>
      <w:hyperlink r:id="rId13">
        <w:r>
          <w:rPr>
            <w:rStyle w:val="InternetLink"/>
          </w:rPr>
          <w:t>http://planetario.ufsc.br/o-sistema-solar/</w:t>
        </w:r>
      </w:hyperlink>
      <w:r>
        <w:t xml:space="preserve">&gt;. Acesso em: </w:t>
      </w:r>
      <w:r w:rsidR="00746866">
        <w:t>31</w:t>
      </w:r>
      <w:r>
        <w:t xml:space="preserve"> </w:t>
      </w:r>
      <w:r w:rsidR="00746866">
        <w:t>ou</w:t>
      </w:r>
      <w:r>
        <w:t>t.</w:t>
      </w:r>
      <w:r>
        <w:rPr>
          <w:sz w:val="20"/>
          <w:szCs w:val="20"/>
        </w:rPr>
        <w:t xml:space="preserve"> </w:t>
      </w:r>
      <w:r>
        <w:t>2018</w:t>
      </w:r>
      <w:r>
        <w:rPr>
          <w:sz w:val="20"/>
          <w:szCs w:val="20"/>
        </w:rPr>
        <w:t>.</w:t>
      </w:r>
    </w:p>
    <w:p w14:paraId="2335112D" w14:textId="77777777" w:rsidR="00FA2F1B" w:rsidRDefault="00FA2F1B">
      <w:pPr>
        <w:pStyle w:val="02TEXTOPRINCIPAL"/>
      </w:pPr>
    </w:p>
    <w:p w14:paraId="45E0BF4E" w14:textId="249C4710" w:rsidR="00FA2F1B" w:rsidRDefault="002A2FD7">
      <w:pPr>
        <w:pStyle w:val="02TEXTOPRINCIPAL"/>
      </w:pPr>
      <w:r>
        <w:t xml:space="preserve">a) Reescreva a distância média aproximada desses planetas </w:t>
      </w:r>
      <w:r w:rsidRPr="00547A08">
        <w:t>a</w:t>
      </w:r>
      <w:r w:rsidR="00E40FF5">
        <w:t xml:space="preserve">té </w:t>
      </w:r>
      <w:r w:rsidRPr="00547A08">
        <w:t>o</w:t>
      </w:r>
      <w:r>
        <w:t xml:space="preserve"> Sol em unidade astronômica.</w:t>
      </w:r>
    </w:p>
    <w:p w14:paraId="5A17EE43" w14:textId="45A7431A" w:rsidR="00FA2F1B" w:rsidRDefault="002A2FD7">
      <w:pPr>
        <w:pStyle w:val="02TEXTOPRINCIPAL"/>
      </w:pPr>
      <w:r>
        <w:t>(Dica: Utilize notação científica)</w:t>
      </w:r>
    </w:p>
    <w:p w14:paraId="631C571B" w14:textId="77777777" w:rsidR="00FA2F1B" w:rsidRDefault="00FA2F1B">
      <w:pPr>
        <w:pStyle w:val="05Atividade"/>
      </w:pPr>
    </w:p>
    <w:p w14:paraId="51468DAF" w14:textId="77777777" w:rsidR="00FA2F1B" w:rsidRDefault="00FA2F1B">
      <w:pPr>
        <w:pStyle w:val="05Atividade"/>
      </w:pPr>
    </w:p>
    <w:p w14:paraId="1AB65B7A" w14:textId="77777777" w:rsidR="00FA2F1B" w:rsidRDefault="00FA2F1B">
      <w:pPr>
        <w:pStyle w:val="05Atividade"/>
      </w:pPr>
    </w:p>
    <w:p w14:paraId="60E0162F" w14:textId="77777777" w:rsidR="00FA2F1B" w:rsidRDefault="00FA2F1B">
      <w:pPr>
        <w:pStyle w:val="05Atividade"/>
      </w:pPr>
    </w:p>
    <w:p w14:paraId="0FBFF221" w14:textId="77777777" w:rsidR="00FA2F1B" w:rsidRDefault="00FA2F1B">
      <w:pPr>
        <w:pStyle w:val="05Atividade"/>
      </w:pPr>
    </w:p>
    <w:p w14:paraId="51B8826D" w14:textId="77777777" w:rsidR="00FA2F1B" w:rsidRDefault="00FA2F1B">
      <w:pPr>
        <w:pStyle w:val="05Atividade"/>
      </w:pPr>
    </w:p>
    <w:p w14:paraId="2E707068" w14:textId="77777777" w:rsidR="00FA2F1B" w:rsidRDefault="00FA2F1B">
      <w:pPr>
        <w:pStyle w:val="05Atividade"/>
      </w:pPr>
    </w:p>
    <w:p w14:paraId="2A951355" w14:textId="77777777" w:rsidR="00FA2F1B" w:rsidRDefault="002A2FD7">
      <w:pPr>
        <w:pStyle w:val="05LINHASRESPOSTA"/>
      </w:pPr>
      <w:r>
        <w:t>_____________________________________________________________________________________</w:t>
      </w:r>
    </w:p>
    <w:p w14:paraId="34137DA5" w14:textId="77777777" w:rsidR="00FA2F1B" w:rsidRDefault="002A2FD7">
      <w:pPr>
        <w:pStyle w:val="05LINHASRESPOSTA"/>
      </w:pPr>
      <w:r>
        <w:t>_____________________________________________________________________________________</w:t>
      </w:r>
    </w:p>
    <w:p w14:paraId="6AC7EDA5" w14:textId="77777777" w:rsidR="00FA2F1B" w:rsidRDefault="002A2FD7">
      <w:pPr>
        <w:pStyle w:val="05LINHASRESPOSTA"/>
      </w:pPr>
      <w:r>
        <w:t>_____________________________________________________________________________________</w:t>
      </w:r>
    </w:p>
    <w:p w14:paraId="12F4B074" w14:textId="77777777" w:rsidR="00FA2F1B" w:rsidRDefault="002A2FD7">
      <w:pPr>
        <w:pStyle w:val="05LINHASRESPOSTA"/>
      </w:pPr>
      <w:r>
        <w:t>_____________________________________________________________________________________</w:t>
      </w:r>
    </w:p>
    <w:p w14:paraId="50221FFE" w14:textId="77777777" w:rsidR="00FA2F1B" w:rsidRDefault="00FA2F1B">
      <w:pPr>
        <w:pStyle w:val="05Atividade"/>
      </w:pPr>
    </w:p>
    <w:p w14:paraId="4832228C" w14:textId="77777777" w:rsidR="00FA2F1B" w:rsidRDefault="002A2FD7">
      <w:pPr>
        <w:pStyle w:val="05ATIVIDADES"/>
      </w:pPr>
      <w:r>
        <w:t xml:space="preserve">b) Organize as distâncias do item </w:t>
      </w:r>
      <w:r>
        <w:rPr>
          <w:b/>
        </w:rPr>
        <w:t>a</w:t>
      </w:r>
      <w:r>
        <w:t>, em ordem crescente.</w:t>
      </w:r>
    </w:p>
    <w:p w14:paraId="46643571" w14:textId="77777777" w:rsidR="00FA2F1B" w:rsidRDefault="002A2FD7">
      <w:pPr>
        <w:pStyle w:val="05LINHASRESPOSTA"/>
      </w:pPr>
      <w:r>
        <w:t>_____________________________________________________________________________________</w:t>
      </w:r>
    </w:p>
    <w:p w14:paraId="0D630F10" w14:textId="77777777" w:rsidR="00FA2F1B" w:rsidRDefault="002A2FD7">
      <w:pPr>
        <w:pStyle w:val="05LINHASRESPOSTA"/>
      </w:pPr>
      <w:r>
        <w:t>_____________________________________________________________________________________</w:t>
      </w:r>
    </w:p>
    <w:p w14:paraId="2C459894" w14:textId="77777777" w:rsidR="00FA2F1B" w:rsidRDefault="002A2FD7">
      <w:pPr>
        <w:pStyle w:val="05LINHASRESPOSTA"/>
      </w:pPr>
      <w:r>
        <w:t>_____________________________________________________________________________________</w:t>
      </w:r>
    </w:p>
    <w:p w14:paraId="04FB2F59" w14:textId="77777777" w:rsidR="00FA2F1B" w:rsidRDefault="002A2FD7">
      <w:pPr>
        <w:pStyle w:val="05LINHASRESPOSTA"/>
      </w:pPr>
      <w:r>
        <w:t>_____________________________________________________________________________________</w:t>
      </w:r>
    </w:p>
    <w:p w14:paraId="33542B0C" w14:textId="77777777" w:rsidR="00FA2F1B" w:rsidRDefault="002A2FD7">
      <w:pPr>
        <w:pStyle w:val="05LINHASRESPOSTA"/>
      </w:pPr>
      <w:r>
        <w:t>_____________________________________________________________________________________</w:t>
      </w:r>
    </w:p>
    <w:sectPr w:rsidR="00FA2F1B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34CDE" w14:textId="77777777" w:rsidR="00D52728" w:rsidRDefault="00D52728">
      <w:r>
        <w:separator/>
      </w:r>
    </w:p>
  </w:endnote>
  <w:endnote w:type="continuationSeparator" w:id="0">
    <w:p w14:paraId="1C9E1E0D" w14:textId="77777777" w:rsidR="00D52728" w:rsidRDefault="00D52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915C399-09A1-4CD8-A52F-72657B95A30E}"/>
    <w:embedBold r:id="rId2" w:fontKey="{1BB6D9F0-37A3-40CF-BCAF-5226C12E6EE5}"/>
    <w:embedItalic r:id="rId3" w:fontKey="{34EE9BF2-9F18-4C24-A881-6E9DE39291D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731881C-E563-405E-88FB-CE02F5C2ED6A}"/>
    <w:embedBold r:id="rId5" w:fontKey="{378CFC6A-7151-43B3-8E6E-4A4761A1670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5D05420-3AF0-4257-90FB-0C9E2565DD9D}"/>
    <w:embedBold r:id="rId7" w:fontKey="{D8CFF364-993F-4BA1-89B3-174F6ACC6FE1}"/>
    <w:embedBoldItalic r:id="rId8" w:fontKey="{C0046530-3919-4939-833D-BFE67A79CE0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262C5E6B-925A-41EA-821E-2B14F603EC8A}"/>
    <w:embedBold r:id="rId10" w:fontKey="{429E9688-0705-4574-940C-7C519F4C56E0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453244EA-D651-48F9-9C1D-6092401214E5}"/>
    <w:embedBold r:id="rId12" w:fontKey="{078CC394-4E42-41C4-9AFB-0C82B792F228}"/>
  </w:font>
  <w:font w:name="Arial-BoldMT">
    <w:charset w:val="01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3" w:fontKey="{EC56A334-FE25-40B7-989F-BD4A5B811678}"/>
    <w:embedBold r:id="rId14" w:fontKey="{ED36E741-0E4D-4820-909D-C01664F33F19}"/>
    <w:embedItalic r:id="rId15" w:fontKey="{9475F82A-F9C0-4C28-94B2-D18CE4BA49A1}"/>
  </w:font>
  <w:font w:name="ArialMT">
    <w:charset w:val="01"/>
    <w:family w:val="roman"/>
    <w:pitch w:val="variable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6" w:fontKey="{C8C3F9D0-0EB0-4827-BB67-160AC0D5C4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7" w:fontKey="{67C61A7A-AE02-4BEC-B5E6-48FB4B56DBD9}"/>
    <w:embedItalic r:id="rId18" w:fontKey="{60903F38-CE6A-4B52-87A6-9C47DFAE63E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-Medium">
    <w:altName w:val="Calibri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4" w:type="dxa"/>
      <w:tblCellMar>
        <w:left w:w="113" w:type="dxa"/>
      </w:tblCellMar>
      <w:tblLook w:val="04A0" w:firstRow="1" w:lastRow="0" w:firstColumn="1" w:lastColumn="0" w:noHBand="0" w:noVBand="1"/>
    </w:tblPr>
    <w:tblGrid>
      <w:gridCol w:w="9474"/>
      <w:gridCol w:w="730"/>
    </w:tblGrid>
    <w:tr w:rsidR="00FA2F1B" w14:paraId="061DA62E" w14:textId="77777777">
      <w:tc>
        <w:tcPr>
          <w:tcW w:w="947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564D5233" w14:textId="77777777" w:rsidR="00FA2F1B" w:rsidRDefault="002A2FD7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6F57607E" w14:textId="51A520C7" w:rsidR="00FA2F1B" w:rsidRDefault="002A2FD7">
          <w:pPr>
            <w:pStyle w:val="Rodap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C4142E">
            <w:rPr>
              <w:noProof/>
            </w:rPr>
            <w:t>5</w:t>
          </w:r>
          <w:r>
            <w:fldChar w:fldCharType="end"/>
          </w:r>
        </w:p>
      </w:tc>
    </w:tr>
  </w:tbl>
  <w:p w14:paraId="3A7CF579" w14:textId="77777777" w:rsidR="00FA2F1B" w:rsidRDefault="00FA2F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CD0156" w14:textId="77777777" w:rsidR="00D52728" w:rsidRDefault="00D52728">
      <w:r>
        <w:separator/>
      </w:r>
    </w:p>
  </w:footnote>
  <w:footnote w:type="continuationSeparator" w:id="0">
    <w:p w14:paraId="4DC5F956" w14:textId="77777777" w:rsidR="00D52728" w:rsidRDefault="00D527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A5D8A" w14:textId="77777777" w:rsidR="00FA2F1B" w:rsidRDefault="002A2FD7">
    <w:r>
      <w:rPr>
        <w:noProof/>
        <w:lang w:eastAsia="pt-BR" w:bidi="ar-SA"/>
      </w:rPr>
      <w:drawing>
        <wp:inline distT="0" distB="0" distL="0" distR="0" wp14:anchorId="28D323E7" wp14:editId="47152B29">
          <wp:extent cx="6248400" cy="475615"/>
          <wp:effectExtent l="0" t="0" r="0" b="0"/>
          <wp:docPr id="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475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F1B"/>
    <w:rsid w:val="00013C7B"/>
    <w:rsid w:val="00017557"/>
    <w:rsid w:val="00072853"/>
    <w:rsid w:val="001B3FC1"/>
    <w:rsid w:val="002129CD"/>
    <w:rsid w:val="00243375"/>
    <w:rsid w:val="00257E24"/>
    <w:rsid w:val="002626B2"/>
    <w:rsid w:val="002A2FD7"/>
    <w:rsid w:val="0030727E"/>
    <w:rsid w:val="00384DB2"/>
    <w:rsid w:val="003C0E80"/>
    <w:rsid w:val="00410AF0"/>
    <w:rsid w:val="00547A08"/>
    <w:rsid w:val="005B5DAF"/>
    <w:rsid w:val="005D7158"/>
    <w:rsid w:val="006001C4"/>
    <w:rsid w:val="00606BDB"/>
    <w:rsid w:val="0067176A"/>
    <w:rsid w:val="006A0076"/>
    <w:rsid w:val="006D015B"/>
    <w:rsid w:val="006E70CE"/>
    <w:rsid w:val="006F039D"/>
    <w:rsid w:val="00730192"/>
    <w:rsid w:val="00730AB7"/>
    <w:rsid w:val="00746866"/>
    <w:rsid w:val="00752FB6"/>
    <w:rsid w:val="00762F31"/>
    <w:rsid w:val="007971B4"/>
    <w:rsid w:val="007C43B7"/>
    <w:rsid w:val="007D591C"/>
    <w:rsid w:val="007F6E76"/>
    <w:rsid w:val="008136DF"/>
    <w:rsid w:val="00856930"/>
    <w:rsid w:val="008A5E4F"/>
    <w:rsid w:val="008C70E0"/>
    <w:rsid w:val="00931845"/>
    <w:rsid w:val="0099302B"/>
    <w:rsid w:val="009B125A"/>
    <w:rsid w:val="009C020A"/>
    <w:rsid w:val="009C2FDA"/>
    <w:rsid w:val="009C61EA"/>
    <w:rsid w:val="00AD1513"/>
    <w:rsid w:val="00AF61D4"/>
    <w:rsid w:val="00B474EC"/>
    <w:rsid w:val="00B9146D"/>
    <w:rsid w:val="00C2662E"/>
    <w:rsid w:val="00C4142E"/>
    <w:rsid w:val="00C5337F"/>
    <w:rsid w:val="00CC2C86"/>
    <w:rsid w:val="00CE47ED"/>
    <w:rsid w:val="00D008DA"/>
    <w:rsid w:val="00D26181"/>
    <w:rsid w:val="00D4065D"/>
    <w:rsid w:val="00D41E60"/>
    <w:rsid w:val="00D42343"/>
    <w:rsid w:val="00D52728"/>
    <w:rsid w:val="00DB4B7F"/>
    <w:rsid w:val="00DB7238"/>
    <w:rsid w:val="00E11F78"/>
    <w:rsid w:val="00E310AF"/>
    <w:rsid w:val="00E40FF5"/>
    <w:rsid w:val="00E5464C"/>
    <w:rsid w:val="00E62EF2"/>
    <w:rsid w:val="00E66E3E"/>
    <w:rsid w:val="00ED7F18"/>
    <w:rsid w:val="00F5282A"/>
    <w:rsid w:val="00F54D77"/>
    <w:rsid w:val="00F70B82"/>
    <w:rsid w:val="00F76BE5"/>
    <w:rsid w:val="00F93021"/>
    <w:rsid w:val="00FA2F1B"/>
    <w:rsid w:val="00FB1FDB"/>
    <w:rsid w:val="00FD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5A271"/>
  <w15:docId w15:val="{75CCFADC-B532-4D9B-B7BA-F60199388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szCs w:val="21"/>
        <w:lang w:val="pt-BR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18A3"/>
    <w:pPr>
      <w:suppressAutoHyphens/>
    </w:pPr>
    <w:rPr>
      <w:color w:val="00000A"/>
      <w:sz w:val="21"/>
    </w:rPr>
  </w:style>
  <w:style w:type="paragraph" w:styleId="Ttulo1">
    <w:name w:val="heading 1"/>
    <w:basedOn w:val="Heading"/>
    <w:link w:val="Ttulo1Char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link w:val="Ttulo2Char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link w:val="Ttulo3Char"/>
    <w:qFormat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link w:val="Ttulo4Char"/>
    <w:qFormat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link w:val="Ttulo5Char"/>
    <w:qFormat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link w:val="Ttulo6Char"/>
    <w:qFormat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link w:val="Ttulo7Char"/>
    <w:qFormat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link w:val="Ttulo8Char"/>
    <w:qFormat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link w:val="Ttulo9Char"/>
    <w:qFormat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D418A3"/>
    <w:rPr>
      <w:szCs w:val="21"/>
    </w:rPr>
  </w:style>
  <w:style w:type="character" w:customStyle="1" w:styleId="RodapChar">
    <w:name w:val="Rodapé Char"/>
    <w:basedOn w:val="Fontepargpadro"/>
    <w:qFormat/>
    <w:rsid w:val="00D418A3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D418A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418A3"/>
    <w:rPr>
      <w:sz w:val="16"/>
      <w:szCs w:val="14"/>
    </w:rPr>
  </w:style>
  <w:style w:type="character" w:customStyle="1" w:styleId="InternetLink">
    <w:name w:val="Internet 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418A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D418A3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D418A3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qFormat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qFormat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qFormat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qFormat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qFormat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qFormat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qFormat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qFormat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qFormat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qFormat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ComplimentaryClose"/>
    <w:qFormat/>
    <w:rsid w:val="00586106"/>
  </w:style>
  <w:style w:type="character" w:customStyle="1" w:styleId="LYBOLDLIGHT">
    <w:name w:val="LY_BOLD_LIGHT"/>
    <w:uiPriority w:val="99"/>
    <w:qFormat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586106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qFormat/>
    <w:rsid w:val="00586106"/>
    <w:rPr>
      <w:color w:val="808080"/>
    </w:rPr>
  </w:style>
  <w:style w:type="character" w:customStyle="1" w:styleId="MenoPendente3">
    <w:name w:val="Menção Pendente3"/>
    <w:basedOn w:val="Fontepargpadro"/>
    <w:uiPriority w:val="99"/>
    <w:qFormat/>
    <w:rsid w:val="00833EAC"/>
    <w:rPr>
      <w:color w:val="808080"/>
      <w:shd w:val="clear" w:color="auto" w:fill="E6E6E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color w:val="000000"/>
      <w:sz w:val="28"/>
      <w:szCs w:val="28"/>
    </w:rPr>
  </w:style>
  <w:style w:type="character" w:customStyle="1" w:styleId="ListLabel3">
    <w:name w:val="ListLabel 3"/>
    <w:qFormat/>
    <w:rPr>
      <w:b/>
      <w:bCs/>
      <w:i w:val="0"/>
      <w:iCs w:val="0"/>
      <w:sz w:val="34"/>
      <w:szCs w:val="34"/>
    </w:rPr>
  </w:style>
  <w:style w:type="character" w:customStyle="1" w:styleId="ListLabel4">
    <w:name w:val="ListLabel 4"/>
    <w:qFormat/>
    <w:rPr>
      <w:b/>
    </w:rPr>
  </w:style>
  <w:style w:type="paragraph" w:customStyle="1" w:styleId="Heading">
    <w:name w:val="Heading"/>
    <w:basedOn w:val="Normal"/>
    <w:next w:val="TextBody"/>
    <w:qFormat/>
    <w:rsid w:val="00D418A3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rsid w:val="00D418A3"/>
    <w:pPr>
      <w:widowControl w:val="0"/>
      <w:suppressAutoHyphens/>
    </w:pPr>
    <w:rPr>
      <w:rFonts w:cs="Mangal"/>
      <w:sz w:val="24"/>
    </w:rPr>
  </w:style>
  <w:style w:type="paragraph" w:styleId="Legenda">
    <w:name w:val="caption"/>
    <w:qFormat/>
    <w:rsid w:val="00D418A3"/>
    <w:pPr>
      <w:suppressLineNumbers/>
      <w:suppressAutoHyphens/>
      <w:spacing w:before="120" w:after="120"/>
    </w:pPr>
    <w:rPr>
      <w:i/>
      <w:iCs/>
      <w:color w:val="00000A"/>
      <w:sz w:val="21"/>
    </w:rPr>
  </w:style>
  <w:style w:type="paragraph" w:customStyle="1" w:styleId="Index">
    <w:name w:val="Index"/>
    <w:basedOn w:val="Normal"/>
    <w:qFormat/>
    <w:rsid w:val="00D418A3"/>
    <w:pPr>
      <w:suppressLineNumbers/>
    </w:pPr>
  </w:style>
  <w:style w:type="paragraph" w:customStyle="1" w:styleId="Standard">
    <w:name w:val="Standard"/>
    <w:qFormat/>
    <w:rsid w:val="00D418A3"/>
    <w:pPr>
      <w:suppressAutoHyphens/>
    </w:pPr>
    <w:rPr>
      <w:color w:val="00000A"/>
      <w:sz w:val="21"/>
    </w:rPr>
  </w:style>
  <w:style w:type="paragraph" w:customStyle="1" w:styleId="Textbody0">
    <w:name w:val="Text body"/>
    <w:autoRedefine/>
    <w:qFormat/>
    <w:rsid w:val="00D418A3"/>
    <w:pPr>
      <w:suppressAutoHyphens/>
      <w:spacing w:after="140" w:line="288" w:lineRule="auto"/>
    </w:pPr>
    <w:rPr>
      <w:rFonts w:eastAsia="Tahoma"/>
      <w:color w:val="00000A"/>
      <w:sz w:val="21"/>
    </w:rPr>
  </w:style>
  <w:style w:type="paragraph" w:customStyle="1" w:styleId="02TEXTOPRINCIPAL">
    <w:name w:val="02_TEXTO_PRINCIPAL"/>
    <w:basedOn w:val="Textbody0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qFormat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qFormat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qFormat/>
    <w:rsid w:val="00833EAC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qFormat/>
    <w:rsid w:val="00D418A3"/>
    <w:pPr>
      <w:suppressLineNumbers/>
    </w:pPr>
  </w:style>
  <w:style w:type="paragraph" w:customStyle="1" w:styleId="Textbodyindent">
    <w:name w:val="Text body indent"/>
    <w:basedOn w:val="Textbody0"/>
    <w:qFormat/>
    <w:rsid w:val="00D418A3"/>
    <w:pPr>
      <w:ind w:left="283"/>
    </w:pPr>
  </w:style>
  <w:style w:type="paragraph" w:customStyle="1" w:styleId="ListIndent">
    <w:name w:val="List Indent"/>
    <w:basedOn w:val="Textbody0"/>
    <w:qFormat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0"/>
    <w:rsid w:val="00D418A3"/>
    <w:pPr>
      <w:ind w:left="2268"/>
    </w:pPr>
  </w:style>
  <w:style w:type="paragraph" w:customStyle="1" w:styleId="FirstLineIndent">
    <w:name w:val="First Line Indent"/>
    <w:basedOn w:val="Textbody0"/>
    <w:rsid w:val="00D418A3"/>
    <w:pPr>
      <w:ind w:firstLine="283"/>
    </w:pPr>
  </w:style>
  <w:style w:type="paragraph" w:customStyle="1" w:styleId="ComplimentaryClose">
    <w:name w:val="Complimentary Close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0"/>
    <w:qFormat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qFormat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D418A3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qFormat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D418A3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D418A3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D418A3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qFormat/>
    <w:rsid w:val="00D418A3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D418A3"/>
    <w:rPr>
      <w:rFonts w:cs="Mangal"/>
      <w:b/>
      <w:bCs/>
    </w:rPr>
  </w:style>
  <w:style w:type="paragraph" w:styleId="NormalWeb">
    <w:name w:val="Normal (Web)"/>
    <w:basedOn w:val="Normal"/>
    <w:uiPriority w:val="99"/>
    <w:unhideWhenUsed/>
    <w:qFormat/>
    <w:rsid w:val="00D418A3"/>
    <w:pPr>
      <w:spacing w:beforeAutospacing="1" w:afterAutospacing="1"/>
      <w:textAlignment w:val="auto"/>
    </w:pPr>
    <w:rPr>
      <w:rFonts w:ascii="Times New Roman" w:eastAsia="Times New Roman" w:hAnsi="Times New Roman" w:cs="Times New Roman"/>
      <w:sz w:val="24"/>
      <w:lang w:eastAsia="pt-BR" w:bidi="ar-SA"/>
    </w:rPr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sz w:val="26"/>
      <w:szCs w:val="28"/>
      <w:lang w:eastAsia="en-US" w:bidi="ar-SA"/>
    </w:rPr>
  </w:style>
  <w:style w:type="paragraph" w:customStyle="1" w:styleId="02LYLIVRE">
    <w:name w:val="02_LY_LIVRE"/>
    <w:basedOn w:val="Normal"/>
    <w:uiPriority w:val="99"/>
    <w:qFormat/>
    <w:rsid w:val="00586106"/>
    <w:pPr>
      <w:widowControl w:val="0"/>
      <w:spacing w:before="85" w:line="430" w:lineRule="atLeast"/>
      <w:textAlignment w:val="center"/>
    </w:pPr>
    <w:rPr>
      <w:rFonts w:ascii="ArialMT" w:eastAsia="Times New Roman" w:hAnsi="ArialMT" w:cs="ArialMT"/>
      <w:caps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pPr>
      <w:suppressAutoHyphens/>
    </w:pPr>
    <w:rPr>
      <w:rFonts w:ascii="Liberation Serif" w:hAnsi="Liberation Serif" w:cs="Mangal"/>
      <w:color w:val="00000A"/>
      <w:sz w:val="24"/>
    </w:rPr>
  </w:style>
  <w:style w:type="paragraph" w:customStyle="1" w:styleId="04LYATIVIDADE">
    <w:name w:val="04_LY_ATIVIDADE"/>
    <w:basedOn w:val="Normal"/>
    <w:uiPriority w:val="99"/>
    <w:qFormat/>
    <w:rsid w:val="00586106"/>
    <w:pPr>
      <w:widowControl w:val="0"/>
      <w:tabs>
        <w:tab w:val="right" w:pos="482"/>
      </w:tabs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qFormat/>
    <w:rsid w:val="00586106"/>
    <w:pPr>
      <w:widowControl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sz w:val="29"/>
      <w:szCs w:val="29"/>
      <w:lang w:eastAsia="en-US" w:bidi="ar-SA"/>
    </w:rPr>
  </w:style>
  <w:style w:type="paragraph" w:styleId="Reviso">
    <w:name w:val="Revision"/>
    <w:uiPriority w:val="99"/>
    <w:semiHidden/>
    <w:qFormat/>
    <w:rsid w:val="00586106"/>
    <w:pPr>
      <w:suppressAutoHyphens/>
      <w:textAlignment w:val="auto"/>
    </w:pPr>
    <w:rPr>
      <w:rFonts w:cs="Mangal"/>
      <w:color w:val="00000A"/>
      <w:sz w:val="21"/>
      <w:szCs w:val="19"/>
    </w:rPr>
  </w:style>
  <w:style w:type="paragraph" w:customStyle="1" w:styleId="05ATIVIDADESBULLET">
    <w:name w:val="05_ATIVIDADES_BULLET"/>
    <w:basedOn w:val="Normal"/>
    <w:qFormat/>
    <w:rsid w:val="008B3596"/>
    <w:pPr>
      <w:spacing w:before="120" w:after="120"/>
      <w:jc w:val="both"/>
      <w:textAlignment w:val="auto"/>
    </w:pPr>
    <w:rPr>
      <w:rFonts w:eastAsia="Calibri" w:cs="Calibri"/>
      <w:color w:val="00000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jc w:val="both"/>
      <w:textAlignment w:val="auto"/>
    </w:pPr>
    <w:rPr>
      <w:rFonts w:ascii="Arial" w:eastAsiaTheme="minorHAnsi" w:hAnsi="Arial" w:cs="Arial"/>
      <w:color w:val="00800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qFormat/>
    <w:rsid w:val="008B3596"/>
    <w:pPr>
      <w:spacing w:before="120" w:after="120"/>
      <w:jc w:val="both"/>
      <w:textAlignment w:val="auto"/>
    </w:pPr>
    <w:rPr>
      <w:rFonts w:ascii="Arial" w:eastAsia="Calibri" w:hAnsi="Arial" w:cs="Calibri"/>
      <w:color w:val="00000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textAlignment w:val="auto"/>
    </w:pPr>
    <w:rPr>
      <w:rFonts w:ascii="Arial" w:eastAsiaTheme="minorHAnsi" w:hAnsi="Arial" w:cs="Arial"/>
      <w:color w:val="0000FF"/>
      <w:sz w:val="20"/>
      <w:szCs w:val="24"/>
      <w:lang w:eastAsia="en-US" w:bidi="ar-SA"/>
    </w:rPr>
  </w:style>
  <w:style w:type="paragraph" w:customStyle="1" w:styleId="xmsonormal">
    <w:name w:val="x_msonormal"/>
    <w:basedOn w:val="Normal"/>
    <w:qFormat/>
    <w:rsid w:val="00B57232"/>
    <w:pPr>
      <w:spacing w:beforeAutospacing="1" w:afterAutospacing="1"/>
      <w:textAlignment w:val="auto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Quotations">
    <w:name w:val="Quotations"/>
    <w:basedOn w:val="Normal"/>
    <w:qFormat/>
  </w:style>
  <w:style w:type="paragraph" w:styleId="Ttulo">
    <w:name w:val="Title"/>
    <w:basedOn w:val="Heading"/>
    <w:qFormat/>
  </w:style>
  <w:style w:type="paragraph" w:styleId="Subttulo">
    <w:name w:val="Subtitle"/>
    <w:basedOn w:val="Heading"/>
    <w:qFormat/>
  </w:style>
  <w:style w:type="numbering" w:customStyle="1" w:styleId="LFO1">
    <w:name w:val="LFO1"/>
    <w:rsid w:val="00D418A3"/>
  </w:style>
  <w:style w:type="numbering" w:customStyle="1" w:styleId="LFO3">
    <w:name w:val="LFO3"/>
    <w:rsid w:val="00D418A3"/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586106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tro.if.ufrgs.br/ssolar.htm" TargetMode="External"/><Relationship Id="rId13" Type="http://schemas.openxmlformats.org/officeDocument/2006/relationships/hyperlink" Target="http://planetario.ufsc.br/o-sistema-solar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760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22</cp:revision>
  <cp:lastPrinted>2018-10-08T14:31:00Z</cp:lastPrinted>
  <dcterms:created xsi:type="dcterms:W3CDTF">2018-10-31T18:39:00Z</dcterms:created>
  <dcterms:modified xsi:type="dcterms:W3CDTF">2018-11-09T21:40:00Z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